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BF" w:rsidRDefault="00491ABF" w:rsidP="00491AB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ИНФОРМАЦИЯ О НАПРАВЛЕНИЯХ И </w:t>
      </w:r>
    </w:p>
    <w:p w:rsidR="00491ABF" w:rsidRDefault="00491ABF" w:rsidP="00491AB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РЕЗУЛЬТАТАХ</w:t>
      </w:r>
      <w:proofErr w:type="gramEnd"/>
      <w:r>
        <w:rPr>
          <w:b/>
          <w:sz w:val="32"/>
          <w:szCs w:val="32"/>
        </w:rPr>
        <w:t xml:space="preserve"> НАУЧНОЙ (НАУЧНО-ИССЛЕДОВАТЕЛЬСКОЙ) ДЕЯТЕЛЬНОСТИ И </w:t>
      </w:r>
    </w:p>
    <w:p w:rsidR="00491ABF" w:rsidRDefault="00491ABF" w:rsidP="00491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НАУЧНО-ИССЛЕДОВАТЕЛЬСКОЙ БАЗЕ</w:t>
      </w:r>
    </w:p>
    <w:p w:rsidR="00491ABF" w:rsidRDefault="00491ABF" w:rsidP="00491ABF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11198"/>
      </w:tblGrid>
      <w:tr w:rsidR="00491ABF" w:rsidTr="00491A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>Кафедра: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>перспективных методов получения и преобразования энергии</w:t>
            </w:r>
          </w:p>
        </w:tc>
      </w:tr>
      <w:tr w:rsidR="00491ABF" w:rsidTr="00491A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>Код, направление подготовки/ специальность: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>Специальность 14.05.01- Ядерные реакторы и материалы, специализация «Ядерные реакторы»</w:t>
            </w:r>
          </w:p>
          <w:p w:rsidR="00491ABF" w:rsidRDefault="00491AB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Бакалавриат</w:t>
            </w:r>
            <w:proofErr w:type="spellEnd"/>
            <w:r>
              <w:rPr>
                <w:lang w:eastAsia="en-US"/>
              </w:rPr>
              <w:t xml:space="preserve">: направление подготовки  14.03.02-Ядерные физика и технологии </w:t>
            </w:r>
          </w:p>
        </w:tc>
      </w:tr>
      <w:tr w:rsidR="00491ABF" w:rsidTr="00491A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>Научное направление: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>Перспективные методы получения и преобразования энергии</w:t>
            </w:r>
          </w:p>
          <w:p w:rsidR="004E1958" w:rsidRDefault="004E1958">
            <w:pPr>
              <w:rPr>
                <w:lang w:eastAsia="en-US"/>
              </w:rPr>
            </w:pPr>
            <w:r>
              <w:rPr>
                <w:lang w:eastAsia="en-US"/>
              </w:rPr>
              <w:t>Прямые методы преобразования ядерной энергии</w:t>
            </w:r>
          </w:p>
          <w:p w:rsidR="004E1958" w:rsidRDefault="004E1958">
            <w:pPr>
              <w:rPr>
                <w:lang w:eastAsia="en-US"/>
              </w:rPr>
            </w:pPr>
            <w:r>
              <w:rPr>
                <w:lang w:eastAsia="en-US"/>
              </w:rPr>
              <w:t>Физика лазеров с ядерной накачкой</w:t>
            </w:r>
          </w:p>
          <w:p w:rsidR="004E1958" w:rsidRDefault="004E1958">
            <w:pPr>
              <w:rPr>
                <w:lang w:eastAsia="en-US"/>
              </w:rPr>
            </w:pPr>
            <w:r>
              <w:rPr>
                <w:lang w:eastAsia="en-US"/>
              </w:rPr>
              <w:t>Импульсные лазеры и связанные лазерно-реакторные системы</w:t>
            </w:r>
          </w:p>
          <w:p w:rsidR="004E1958" w:rsidRDefault="004E195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Термоэмиссионые</w:t>
            </w:r>
            <w:proofErr w:type="spellEnd"/>
            <w:r>
              <w:rPr>
                <w:lang w:eastAsia="en-US"/>
              </w:rPr>
              <w:t xml:space="preserve">  реактор</w:t>
            </w:r>
            <w:proofErr w:type="gramStart"/>
            <w:r>
              <w:rPr>
                <w:lang w:eastAsia="en-US"/>
              </w:rPr>
              <w:t>ы-</w:t>
            </w:r>
            <w:proofErr w:type="gramEnd"/>
            <w:r>
              <w:rPr>
                <w:lang w:eastAsia="en-US"/>
              </w:rPr>
              <w:t xml:space="preserve"> преобразователи и ЯЭУ космического назначения</w:t>
            </w:r>
          </w:p>
        </w:tc>
      </w:tr>
      <w:tr w:rsidR="00491ABF" w:rsidTr="00491A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>Ведущие ученые и исследователи:</w:t>
            </w:r>
          </w:p>
          <w:p w:rsidR="00491ABF" w:rsidRDefault="00491ABF">
            <w:pPr>
              <w:rPr>
                <w:lang w:eastAsia="en-US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Д.ф.-м.н., проф., заслуженный деятель науки РФ </w:t>
            </w:r>
            <w:proofErr w:type="spellStart"/>
            <w:r>
              <w:rPr>
                <w:lang w:eastAsia="en-US"/>
              </w:rPr>
              <w:t>А.В.Зродников</w:t>
            </w:r>
            <w:proofErr w:type="spellEnd"/>
          </w:p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Д.ф.-м.н. </w:t>
            </w:r>
            <w:proofErr w:type="spellStart"/>
            <w:r>
              <w:rPr>
                <w:lang w:eastAsia="en-US"/>
              </w:rPr>
              <w:t>А.В.Гулевич</w:t>
            </w:r>
            <w:proofErr w:type="spellEnd"/>
          </w:p>
          <w:p w:rsidR="00491ABF" w:rsidRDefault="00491ABF">
            <w:pPr>
              <w:rPr>
                <w:lang w:eastAsia="en-US"/>
              </w:rPr>
            </w:pPr>
            <w:r>
              <w:rPr>
                <w:lang w:eastAsia="en-US"/>
              </w:rPr>
              <w:t>Д.ф.-м.н.</w:t>
            </w:r>
            <w:r w:rsidR="00B869F6">
              <w:rPr>
                <w:lang w:eastAsia="en-US"/>
              </w:rPr>
              <w:t>, доц.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О.Ф.Кухарчук</w:t>
            </w:r>
            <w:proofErr w:type="spellEnd"/>
          </w:p>
          <w:p w:rsidR="00B869F6" w:rsidRDefault="00B869F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Д.ф.-м.н., проф. </w:t>
            </w:r>
            <w:proofErr w:type="spellStart"/>
            <w:r>
              <w:rPr>
                <w:lang w:eastAsia="en-US"/>
              </w:rPr>
              <w:t>В.Л.Шаблов</w:t>
            </w:r>
            <w:proofErr w:type="spellEnd"/>
          </w:p>
          <w:p w:rsidR="00B869F6" w:rsidRDefault="00B869F6">
            <w:pPr>
              <w:rPr>
                <w:lang w:eastAsia="en-US"/>
              </w:rPr>
            </w:pPr>
            <w:r>
              <w:rPr>
                <w:lang w:eastAsia="en-US"/>
              </w:rPr>
              <w:t>Д.т.н., проф. В.И.Ярыгин</w:t>
            </w:r>
          </w:p>
          <w:p w:rsidR="00B869F6" w:rsidRDefault="00B869F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К.ф.-м.н. </w:t>
            </w:r>
            <w:proofErr w:type="spellStart"/>
            <w:r>
              <w:rPr>
                <w:lang w:eastAsia="en-US"/>
              </w:rPr>
              <w:t>Г.Э.Лазаренко</w:t>
            </w:r>
            <w:proofErr w:type="spellEnd"/>
          </w:p>
          <w:p w:rsidR="00491ABF" w:rsidRDefault="00B869F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К.ф.-м.н. </w:t>
            </w:r>
            <w:proofErr w:type="spellStart"/>
            <w:r>
              <w:rPr>
                <w:lang w:eastAsia="en-US"/>
              </w:rPr>
              <w:t>Д.Г.Лазаренко</w:t>
            </w:r>
            <w:proofErr w:type="spellEnd"/>
          </w:p>
        </w:tc>
      </w:tr>
      <w:tr w:rsidR="00491ABF" w:rsidTr="00491A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BF" w:rsidRDefault="00491AB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 научной (научно-исследовательской) деятельности по направлениям за 2010-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eastAsia="Calibri"/>
                  <w:lang w:eastAsia="en-US"/>
                </w:rPr>
                <w:t>2014 г</w:t>
              </w:r>
            </w:smartTag>
            <w:r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BF" w:rsidRDefault="00491ABF" w:rsidP="00D910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 в журналах</w:t>
            </w:r>
            <w:r w:rsidR="00737DA5">
              <w:rPr>
                <w:rFonts w:ascii="Times New Roman" w:hAnsi="Times New Roman"/>
                <w:sz w:val="24"/>
                <w:szCs w:val="24"/>
              </w:rPr>
              <w:t xml:space="preserve">, входящих в перечень ВАК: </w:t>
            </w:r>
            <w:r w:rsidR="00E25764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91ABF" w:rsidRDefault="00491ABF" w:rsidP="00D910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</w:t>
            </w:r>
            <w:r w:rsidR="00E25764">
              <w:rPr>
                <w:rFonts w:ascii="Times New Roman" w:hAnsi="Times New Roman"/>
                <w:sz w:val="24"/>
                <w:szCs w:val="24"/>
              </w:rPr>
              <w:t>журналах, входящих в РИНЦ:39</w:t>
            </w:r>
          </w:p>
          <w:p w:rsidR="00491ABF" w:rsidRDefault="00491ABF" w:rsidP="00D910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 в изданиях,</w:t>
            </w:r>
            <w:r w:rsidR="00737DA5">
              <w:rPr>
                <w:rFonts w:ascii="Times New Roman" w:hAnsi="Times New Roman"/>
                <w:sz w:val="24"/>
                <w:szCs w:val="24"/>
              </w:rPr>
              <w:t xml:space="preserve"> входящих в </w:t>
            </w:r>
            <w:proofErr w:type="spellStart"/>
            <w:r w:rsidR="00737DA5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="00737D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37DA5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proofErr w:type="gramStart"/>
            <w:r w:rsidR="00737D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737DA5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491ABF" w:rsidRDefault="00491ABF" w:rsidP="00D910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патенты на изобретени</w:t>
            </w:r>
            <w:r w:rsidR="001566B4">
              <w:rPr>
                <w:rFonts w:ascii="Times New Roman" w:hAnsi="Times New Roman"/>
                <w:sz w:val="24"/>
                <w:szCs w:val="24"/>
              </w:rPr>
              <w:t>е, полезную модель и т.д.: 1</w:t>
            </w:r>
          </w:p>
          <w:p w:rsidR="00491ABF" w:rsidRDefault="00491ABF" w:rsidP="00D910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конференциях и мероприятиях международног</w:t>
            </w:r>
            <w:r w:rsidR="004474AD">
              <w:rPr>
                <w:rFonts w:ascii="Times New Roman" w:hAnsi="Times New Roman"/>
                <w:sz w:val="24"/>
                <w:szCs w:val="24"/>
              </w:rPr>
              <w:t>о и всероссийского уровня: 13</w:t>
            </w:r>
          </w:p>
        </w:tc>
      </w:tr>
      <w:tr w:rsidR="00491ABF" w:rsidRPr="009B3B23" w:rsidTr="00491A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BF" w:rsidRDefault="00491ABF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научных мероприятиях: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Pr="005D0081" w:rsidRDefault="001A1FC4" w:rsidP="001A1FC4">
            <w:r>
              <w:t xml:space="preserve"> </w:t>
            </w:r>
            <w:r w:rsidRPr="005D0081">
              <w:rPr>
                <w:lang w:val="en-US"/>
              </w:rPr>
              <w:t>IX</w:t>
            </w:r>
            <w:r>
              <w:t xml:space="preserve"> М</w:t>
            </w:r>
            <w:r w:rsidRPr="005D0081">
              <w:t>еждуна</w:t>
            </w:r>
            <w:r w:rsidR="0043580F">
              <w:t>родная научно-</w:t>
            </w:r>
            <w:proofErr w:type="gramStart"/>
            <w:r w:rsidR="0043580F">
              <w:t xml:space="preserve">техническая </w:t>
            </w:r>
            <w:r>
              <w:t xml:space="preserve"> конференция</w:t>
            </w:r>
            <w:proofErr w:type="gramEnd"/>
            <w:r w:rsidRPr="005D0081">
              <w:t xml:space="preserve">  МНТК-2014</w:t>
            </w:r>
            <w:r>
              <w:t>.</w:t>
            </w:r>
            <w:r w:rsidRPr="005D0081">
              <w:t xml:space="preserve">Москва, 21–23 мая 2014 </w:t>
            </w:r>
            <w:proofErr w:type="spellStart"/>
            <w:r w:rsidRPr="005D0081">
              <w:t>г.ВНИИАЭС</w:t>
            </w:r>
            <w:proofErr w:type="spellEnd"/>
            <w:r w:rsidRPr="005D0081">
              <w:t>, Москва</w:t>
            </w:r>
            <w:r>
              <w:t>, 2014</w:t>
            </w:r>
            <w:r w:rsidRPr="005D0081">
              <w:t>г.</w:t>
            </w:r>
          </w:p>
          <w:p w:rsidR="00491ABF" w:rsidRPr="004474AD" w:rsidRDefault="002E2FB2">
            <w:pPr>
              <w:rPr>
                <w:lang w:val="en-US"/>
              </w:rPr>
            </w:pPr>
            <w:r w:rsidRPr="002E2FB2">
              <w:rPr>
                <w:lang w:val="en-US"/>
              </w:rPr>
              <w:t>International Conference on Fast Reactors and Fuel Cycles</w:t>
            </w:r>
            <w:r w:rsidRPr="002E2FB2">
              <w:t>ю</w:t>
            </w:r>
            <w:r w:rsidRPr="002E2FB2">
              <w:rPr>
                <w:lang w:val="en-US"/>
              </w:rPr>
              <w:t>March 4-7, Paris, France</w:t>
            </w:r>
            <w:r w:rsidR="004474AD" w:rsidRPr="004474AD">
              <w:rPr>
                <w:lang w:val="en-US"/>
              </w:rPr>
              <w:t>.</w:t>
            </w:r>
          </w:p>
          <w:p w:rsidR="00436379" w:rsidRDefault="00436379">
            <w:r w:rsidRPr="00386395">
              <w:t>Межотраслевая</w:t>
            </w:r>
            <w:r w:rsidR="0043580F">
              <w:t xml:space="preserve"> </w:t>
            </w:r>
            <w:r w:rsidRPr="00386395">
              <w:t xml:space="preserve"> научно-техническая конференция «Корабельная ядерная энергетика  21 века».23-25 октября 2012, Сосновый Бор.</w:t>
            </w:r>
          </w:p>
          <w:p w:rsidR="00453495" w:rsidRPr="004474AD" w:rsidRDefault="00CA6FB0" w:rsidP="00CA6FB0">
            <w:pPr>
              <w:rPr>
                <w:lang w:val="en-US"/>
              </w:rPr>
            </w:pPr>
            <w:r w:rsidRPr="002E2FB2">
              <w:rPr>
                <w:lang w:val="en-US"/>
              </w:rPr>
              <w:t>International</w:t>
            </w:r>
            <w:r w:rsidRPr="00984133">
              <w:rPr>
                <w:lang w:val="en-US"/>
              </w:rPr>
              <w:t xml:space="preserve"> </w:t>
            </w:r>
            <w:r w:rsidRPr="002E2FB2">
              <w:rPr>
                <w:lang w:val="en-US"/>
              </w:rPr>
              <w:t>Conference</w:t>
            </w:r>
            <w:r w:rsidRPr="00984133">
              <w:rPr>
                <w:lang w:val="en-US"/>
              </w:rPr>
              <w:t xml:space="preserve"> </w:t>
            </w:r>
            <w:r>
              <w:rPr>
                <w:lang w:val="en-US"/>
              </w:rPr>
              <w:t>GLOBAL</w:t>
            </w:r>
            <w:r w:rsidRPr="00984133">
              <w:rPr>
                <w:lang w:val="en-US"/>
              </w:rPr>
              <w:t xml:space="preserve">-2011. </w:t>
            </w:r>
            <w:r w:rsidRPr="00CA6FB0">
              <w:rPr>
                <w:lang w:val="en-US"/>
              </w:rPr>
              <w:t>December</w:t>
            </w:r>
            <w:r w:rsidRPr="00453495">
              <w:rPr>
                <w:lang w:val="en-US"/>
              </w:rPr>
              <w:t xml:space="preserve"> 11-16, 2011, </w:t>
            </w:r>
            <w:proofErr w:type="spellStart"/>
            <w:r w:rsidRPr="00CA6FB0">
              <w:rPr>
                <w:lang w:val="en-US"/>
              </w:rPr>
              <w:t>Makuhari</w:t>
            </w:r>
            <w:proofErr w:type="spellEnd"/>
            <w:r w:rsidRPr="00453495">
              <w:rPr>
                <w:lang w:val="en-US"/>
              </w:rPr>
              <w:t xml:space="preserve"> </w:t>
            </w:r>
            <w:proofErr w:type="spellStart"/>
            <w:r w:rsidRPr="00CA6FB0">
              <w:rPr>
                <w:lang w:val="en-US"/>
              </w:rPr>
              <w:t>Messe</w:t>
            </w:r>
            <w:proofErr w:type="spellEnd"/>
            <w:r w:rsidRPr="00453495">
              <w:rPr>
                <w:lang w:val="en-US"/>
              </w:rPr>
              <w:t xml:space="preserve">, </w:t>
            </w:r>
            <w:r w:rsidRPr="00CA6FB0">
              <w:rPr>
                <w:lang w:val="en-US"/>
              </w:rPr>
              <w:t>Chiba</w:t>
            </w:r>
            <w:r w:rsidRPr="00453495">
              <w:rPr>
                <w:lang w:val="en-US"/>
              </w:rPr>
              <w:t xml:space="preserve">, </w:t>
            </w:r>
            <w:r w:rsidRPr="00CA6FB0">
              <w:rPr>
                <w:lang w:val="en-US"/>
              </w:rPr>
              <w:t>Japan</w:t>
            </w:r>
            <w:r w:rsidR="004474AD" w:rsidRPr="004474AD">
              <w:rPr>
                <w:lang w:val="en-US"/>
              </w:rPr>
              <w:t>.</w:t>
            </w:r>
          </w:p>
          <w:p w:rsidR="00453495" w:rsidRPr="00BF73BC" w:rsidRDefault="00453495" w:rsidP="00453495">
            <w:pPr>
              <w:rPr>
                <w:lang w:val="en-US"/>
              </w:rPr>
            </w:pPr>
            <w:r w:rsidRPr="00453495">
              <w:lastRenderedPageBreak/>
              <w:t>Межотрас</w:t>
            </w:r>
            <w:r>
              <w:t>левой</w:t>
            </w:r>
            <w:r w:rsidRPr="00453495">
              <w:t xml:space="preserve"> </w:t>
            </w:r>
            <w:r>
              <w:t>научно-технический</w:t>
            </w:r>
            <w:r w:rsidRPr="00453495">
              <w:t xml:space="preserve"> семинар по современному состо</w:t>
            </w:r>
            <w:r>
              <w:t>я</w:t>
            </w:r>
            <w:r w:rsidRPr="00453495">
              <w:t xml:space="preserve">нию исследований в области физики высоких плотностей </w:t>
            </w:r>
            <w:r>
              <w:t>энергии</w:t>
            </w:r>
            <w:r w:rsidRPr="00453495">
              <w:t>. Москва</w:t>
            </w:r>
            <w:r w:rsidRPr="00BF73BC">
              <w:rPr>
                <w:lang w:val="en-US"/>
              </w:rPr>
              <w:t xml:space="preserve">, </w:t>
            </w:r>
            <w:r w:rsidRPr="00453495">
              <w:t>Институт</w:t>
            </w:r>
            <w:r w:rsidRPr="00BF73BC">
              <w:rPr>
                <w:lang w:val="en-US"/>
              </w:rPr>
              <w:t xml:space="preserve"> </w:t>
            </w:r>
            <w:r w:rsidRPr="00453495">
              <w:t>стратегической</w:t>
            </w:r>
            <w:r w:rsidRPr="00BF73BC">
              <w:rPr>
                <w:lang w:val="en-US"/>
              </w:rPr>
              <w:t xml:space="preserve"> </w:t>
            </w:r>
            <w:r w:rsidRPr="00453495">
              <w:t>стабильности</w:t>
            </w:r>
            <w:r w:rsidRPr="00BF73BC">
              <w:rPr>
                <w:lang w:val="en-US"/>
              </w:rPr>
              <w:t xml:space="preserve">, 2010 </w:t>
            </w:r>
            <w:r>
              <w:t>г</w:t>
            </w:r>
            <w:r w:rsidRPr="00BF73BC">
              <w:rPr>
                <w:lang w:val="en-US"/>
              </w:rPr>
              <w:t>.</w:t>
            </w:r>
          </w:p>
          <w:p w:rsidR="00CA6FB0" w:rsidRPr="00984133" w:rsidRDefault="00BF73BC" w:rsidP="00CA6FB0">
            <w:pPr>
              <w:rPr>
                <w:lang w:val="en-US"/>
              </w:rPr>
            </w:pPr>
            <w:r w:rsidRPr="00BF73BC">
              <w:rPr>
                <w:lang w:val="en-US"/>
              </w:rPr>
              <w:t>2nd Research Coordination Meeting on Accelerator Simulation and Theoretical Modelling of Ra</w:t>
            </w:r>
            <w:r>
              <w:rPr>
                <w:lang w:val="en-US"/>
              </w:rPr>
              <w:t>diation Effects (</w:t>
            </w:r>
            <w:proofErr w:type="spellStart"/>
            <w:r>
              <w:rPr>
                <w:lang w:val="en-US"/>
              </w:rPr>
              <w:t>SMoRE</w:t>
            </w:r>
            <w:proofErr w:type="spellEnd"/>
            <w:r>
              <w:rPr>
                <w:lang w:val="en-US"/>
              </w:rPr>
              <w:t>).201</w:t>
            </w:r>
            <w:r w:rsidRPr="00BF73BC">
              <w:rPr>
                <w:lang w:val="en-US"/>
              </w:rPr>
              <w:t>0</w:t>
            </w:r>
            <w:proofErr w:type="gramStart"/>
            <w:r w:rsidRPr="00BF73BC">
              <w:rPr>
                <w:lang w:val="en-US"/>
              </w:rPr>
              <w:t>,31</w:t>
            </w:r>
            <w:proofErr w:type="gramEnd"/>
            <w:r w:rsidRPr="00BF73BC">
              <w:rPr>
                <w:lang w:val="en-US"/>
              </w:rPr>
              <w:t xml:space="preserve"> May – 4 June, CEA, Paris, France.</w:t>
            </w:r>
          </w:p>
          <w:p w:rsidR="009B3B23" w:rsidRDefault="009B3B23" w:rsidP="009B3B23">
            <w:r w:rsidRPr="009B3B23">
              <w:t>Международный Форум «АТОМЭКСПО 2010» ,Москва, 7-10 июня 2010г.</w:t>
            </w:r>
          </w:p>
          <w:p w:rsidR="00C4766D" w:rsidRDefault="00C4766D" w:rsidP="00C4766D">
            <w:r w:rsidRPr="00C4766D">
              <w:rPr>
                <w:lang w:val="en-US"/>
              </w:rPr>
              <w:t>IX</w:t>
            </w:r>
            <w:r>
              <w:t xml:space="preserve"> международная научно-</w:t>
            </w:r>
            <w:proofErr w:type="gramStart"/>
            <w:r>
              <w:t>техническая  конференция</w:t>
            </w:r>
            <w:proofErr w:type="gramEnd"/>
            <w:r w:rsidRPr="00C4766D">
              <w:t xml:space="preserve">  МНТК-2014,Москва, 21–23 мая 2014 </w:t>
            </w:r>
            <w:proofErr w:type="spellStart"/>
            <w:r w:rsidRPr="00C4766D">
              <w:t>г.ВНИИАЭС</w:t>
            </w:r>
            <w:proofErr w:type="spellEnd"/>
            <w:r w:rsidRPr="00C4766D">
              <w:t>, Москва 2013г.</w:t>
            </w:r>
          </w:p>
          <w:p w:rsidR="009D10BE" w:rsidRDefault="009D10BE" w:rsidP="00C4766D">
            <w:pPr>
              <w:rPr>
                <w:rStyle w:val="textdefault"/>
              </w:rPr>
            </w:pPr>
            <w:r>
              <w:rPr>
                <w:rStyle w:val="textdefault"/>
              </w:rPr>
              <w:t>XVII Александровские чтения. НИЦ  КИ, 15.02.2011, Москва.</w:t>
            </w:r>
          </w:p>
          <w:p w:rsidR="00984133" w:rsidRDefault="00984133" w:rsidP="00C4766D">
            <w:r w:rsidRPr="00984133">
              <w:t>Международная конференция по солнечным и возобновляемым источникам энергии, Япония, Иокогама, 2010 г.</w:t>
            </w:r>
          </w:p>
          <w:p w:rsidR="005F52D5" w:rsidRPr="001566B4" w:rsidRDefault="003D4153" w:rsidP="00C4766D">
            <w:r w:rsidRPr="001566B4">
              <w:t>Международная конференция «Ядерные и инновационные технологии для космоса».</w:t>
            </w:r>
            <w:r w:rsidRPr="001566B4">
              <w:rPr>
                <w:lang w:val="en-US"/>
              </w:rPr>
              <w:t>NETS</w:t>
            </w:r>
            <w:r w:rsidRPr="001566B4">
              <w:t xml:space="preserve"> 2012, США.</w:t>
            </w:r>
          </w:p>
          <w:p w:rsidR="004955AA" w:rsidRPr="001566B4" w:rsidRDefault="005F52D5" w:rsidP="00C4766D">
            <w:r w:rsidRPr="001566B4">
              <w:t>Международная конференция по солнечным и возобновляемым источникам энергии. Япония, Иокогама, 2010 г.</w:t>
            </w:r>
          </w:p>
          <w:p w:rsidR="003D4153" w:rsidRPr="001566B4" w:rsidRDefault="004955AA" w:rsidP="00C4766D">
            <w:r w:rsidRPr="001566B4">
              <w:t>ХХ</w:t>
            </w:r>
            <w:proofErr w:type="gramStart"/>
            <w:r w:rsidRPr="001566B4">
              <w:t>I</w:t>
            </w:r>
            <w:proofErr w:type="gramEnd"/>
            <w:r w:rsidRPr="001566B4">
              <w:t xml:space="preserve"> Международная Звенигородская конференция по физике плазмы и УТС. Звенигород, 2014.</w:t>
            </w:r>
            <w:r w:rsidR="003D4153" w:rsidRPr="001566B4">
              <w:br/>
            </w:r>
          </w:p>
          <w:p w:rsidR="00CA6FB0" w:rsidRPr="009B3B23" w:rsidRDefault="00CA6FB0">
            <w:pPr>
              <w:rPr>
                <w:lang w:eastAsia="en-US"/>
              </w:rPr>
            </w:pPr>
          </w:p>
        </w:tc>
      </w:tr>
      <w:tr w:rsidR="00491ABF" w:rsidRPr="00C957DC" w:rsidTr="00491A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BF" w:rsidRDefault="00491ABF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Публикации: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3" w:rsidRDefault="007451B3" w:rsidP="007451B3">
            <w:r>
              <w:rPr>
                <w:iCs/>
              </w:rPr>
              <w:t xml:space="preserve">1. Зродников А.В. </w:t>
            </w:r>
            <w:r w:rsidRPr="004B5CF3">
              <w:t xml:space="preserve">Быстрые реакторы в энергообеспечении устойчивого развития России//Атомная </w:t>
            </w:r>
            <w:proofErr w:type="gramStart"/>
            <w:r w:rsidRPr="004B5CF3">
              <w:t>энер</w:t>
            </w:r>
            <w:r>
              <w:t>-</w:t>
            </w:r>
            <w:r w:rsidRPr="004B5CF3">
              <w:t>гия</w:t>
            </w:r>
            <w:proofErr w:type="gramEnd"/>
            <w:r w:rsidRPr="004B5CF3">
              <w:t>.</w:t>
            </w:r>
            <w:r>
              <w:t>-</w:t>
            </w:r>
            <w:r w:rsidRPr="004B5CF3">
              <w:t xml:space="preserve">2010.-т.108, </w:t>
            </w:r>
            <w:proofErr w:type="spellStart"/>
            <w:r w:rsidRPr="004B5CF3">
              <w:t>вып</w:t>
            </w:r>
            <w:proofErr w:type="spellEnd"/>
            <w:r w:rsidRPr="004B5CF3">
              <w:t>. 4.-с.183-186</w:t>
            </w:r>
            <w:r>
              <w:t>.</w:t>
            </w:r>
          </w:p>
          <w:p w:rsidR="007451B3" w:rsidRDefault="007451B3" w:rsidP="007451B3">
            <w:r>
              <w:t>2.</w:t>
            </w:r>
            <w:r w:rsidRPr="009752F5">
              <w:t>Зродников А.В., Сараев О.М.</w:t>
            </w:r>
            <w:r w:rsidR="000664D7">
              <w:t>,</w:t>
            </w:r>
            <w:r w:rsidRPr="009752F5">
              <w:t> </w:t>
            </w:r>
            <w:proofErr w:type="spellStart"/>
            <w:r w:rsidRPr="009752F5">
              <w:t>Ошканов</w:t>
            </w:r>
            <w:proofErr w:type="spellEnd"/>
            <w:r w:rsidRPr="009752F5">
              <w:t xml:space="preserve"> Н.Н.</w:t>
            </w:r>
            <w:r w:rsidR="000664D7">
              <w:t>,</w:t>
            </w:r>
            <w:r w:rsidRPr="009752F5">
              <w:t>  Поплавский В.М.</w:t>
            </w:r>
            <w:r w:rsidR="00C358FE">
              <w:t>,</w:t>
            </w:r>
            <w:r w:rsidRPr="009752F5">
              <w:t xml:space="preserve"> </w:t>
            </w:r>
            <w:proofErr w:type="spellStart"/>
            <w:r w:rsidRPr="009752F5">
              <w:t>Ашурко</w:t>
            </w:r>
            <w:proofErr w:type="spellEnd"/>
            <w:r w:rsidRPr="009752F5">
              <w:t xml:space="preserve"> </w:t>
            </w:r>
            <w:proofErr w:type="spellStart"/>
            <w:r w:rsidRPr="009752F5">
              <w:t>Ю.М.</w:t>
            </w:r>
            <w:r w:rsidR="00C358FE">
              <w:t>,</w:t>
            </w:r>
            <w:r w:rsidRPr="009752F5">
              <w:t>Баканов</w:t>
            </w:r>
            <w:proofErr w:type="spellEnd"/>
            <w:r w:rsidRPr="009752F5">
              <w:t xml:space="preserve"> М.В. Опыт экс</w:t>
            </w:r>
            <w:r>
              <w:t>-</w:t>
            </w:r>
            <w:proofErr w:type="spellStart"/>
            <w:r w:rsidRPr="009752F5">
              <w:t>плуатации</w:t>
            </w:r>
            <w:proofErr w:type="spellEnd"/>
            <w:r w:rsidRPr="009752F5">
              <w:t xml:space="preserve"> и перспективы дальнейшего развития быстрых натриевых реакторов//Атомная энергия.-2010.-т.108.-с.191-197.</w:t>
            </w:r>
          </w:p>
          <w:p w:rsidR="007451B3" w:rsidRPr="004A79C1" w:rsidRDefault="007451B3" w:rsidP="007451B3">
            <w:pPr>
              <w:rPr>
                <w:lang w:val="en-US"/>
              </w:rPr>
            </w:pPr>
            <w:r w:rsidRPr="007451B3">
              <w:rPr>
                <w:lang w:val="en-US"/>
              </w:rPr>
              <w:t>3</w:t>
            </w:r>
            <w:r w:rsidRPr="00564971">
              <w:rPr>
                <w:lang w:val="en-US"/>
              </w:rPr>
              <w:t>.</w:t>
            </w:r>
            <w:r w:rsidRPr="0056497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6F68">
              <w:rPr>
                <w:bCs/>
                <w:lang w:val="en-US"/>
              </w:rPr>
              <w:t>Zrodnikov</w:t>
            </w:r>
            <w:proofErr w:type="spellEnd"/>
            <w:r w:rsidRPr="00836F68">
              <w:rPr>
                <w:bCs/>
                <w:lang w:val="en-US"/>
              </w:rPr>
              <w:t xml:space="preserve"> A.V.,</w:t>
            </w:r>
            <w:proofErr w:type="spellStart"/>
            <w:r w:rsidRPr="00836F68">
              <w:rPr>
                <w:bCs/>
                <w:lang w:val="en-US"/>
              </w:rPr>
              <w:t>Toshinsky</w:t>
            </w:r>
            <w:proofErr w:type="spellEnd"/>
            <w:r w:rsidRPr="00836F68">
              <w:rPr>
                <w:bCs/>
                <w:lang w:val="en-US"/>
              </w:rPr>
              <w:t xml:space="preserve"> G.I., </w:t>
            </w:r>
            <w:proofErr w:type="spellStart"/>
            <w:r w:rsidRPr="00836F68">
              <w:rPr>
                <w:bCs/>
                <w:lang w:val="en-US"/>
              </w:rPr>
              <w:t>Komlev</w:t>
            </w:r>
            <w:proofErr w:type="spellEnd"/>
            <w:r w:rsidRPr="00836F68">
              <w:rPr>
                <w:bCs/>
                <w:lang w:val="en-US"/>
              </w:rPr>
              <w:t xml:space="preserve"> O.G., </w:t>
            </w:r>
            <w:proofErr w:type="spellStart"/>
            <w:r w:rsidRPr="00836F68">
              <w:rPr>
                <w:bCs/>
                <w:lang w:val="en-US"/>
              </w:rPr>
              <w:t>Stepanov</w:t>
            </w:r>
            <w:proofErr w:type="spellEnd"/>
            <w:r w:rsidRPr="00836F68">
              <w:rPr>
                <w:bCs/>
                <w:lang w:val="en-US"/>
              </w:rPr>
              <w:t xml:space="preserve"> V.S., </w:t>
            </w:r>
            <w:proofErr w:type="spellStart"/>
            <w:r w:rsidRPr="00836F68">
              <w:rPr>
                <w:bCs/>
                <w:lang w:val="en-US"/>
              </w:rPr>
              <w:t>Klimov</w:t>
            </w:r>
            <w:proofErr w:type="spellEnd"/>
            <w:r w:rsidRPr="00836F68">
              <w:rPr>
                <w:bCs/>
                <w:lang w:val="en-US"/>
              </w:rPr>
              <w:t xml:space="preserve"> N.N.</w:t>
            </w:r>
            <w:r w:rsidRPr="00836F68">
              <w:rPr>
                <w:iCs/>
                <w:lang w:val="en-US"/>
              </w:rPr>
              <w:t xml:space="preserve"> SVBR-100 module-type fast reactor of the IV generation for regional power industry//</w:t>
            </w:r>
            <w:r>
              <w:rPr>
                <w:lang w:val="en-US"/>
              </w:rPr>
              <w:t>Journal of Nuclear Materials.-2011.-v.415.-p.</w:t>
            </w:r>
            <w:r w:rsidRPr="0083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237-244/</w:t>
            </w:r>
          </w:p>
          <w:p w:rsidR="007451B3" w:rsidRDefault="007451B3" w:rsidP="007451B3">
            <w:pPr>
              <w:rPr>
                <w:lang w:val="en-US"/>
              </w:rPr>
            </w:pPr>
            <w:r w:rsidRPr="007451B3">
              <w:rPr>
                <w:bCs/>
                <w:lang w:val="en-US"/>
              </w:rPr>
              <w:t>4</w:t>
            </w:r>
            <w:r w:rsidRPr="002760FF">
              <w:rPr>
                <w:bCs/>
                <w:lang w:val="en-US"/>
              </w:rPr>
              <w:t xml:space="preserve">. </w:t>
            </w:r>
            <w:proofErr w:type="spellStart"/>
            <w:r w:rsidRPr="002760FF">
              <w:rPr>
                <w:bCs/>
                <w:lang w:val="en-US"/>
              </w:rPr>
              <w:t>Zrodnikov</w:t>
            </w:r>
            <w:proofErr w:type="spellEnd"/>
            <w:r w:rsidRPr="002760FF">
              <w:rPr>
                <w:bCs/>
                <w:lang w:val="en-US"/>
              </w:rPr>
              <w:t xml:space="preserve"> A.V</w:t>
            </w:r>
            <w:r w:rsidR="0043580F" w:rsidRPr="0043580F">
              <w:rPr>
                <w:bCs/>
                <w:lang w:val="en-US"/>
              </w:rPr>
              <w:t>.,</w:t>
            </w:r>
            <w:r w:rsidRPr="002760FF">
              <w:rPr>
                <w:bCs/>
                <w:lang w:val="en-US"/>
              </w:rPr>
              <w:t xml:space="preserve"> </w:t>
            </w:r>
            <w:proofErr w:type="spellStart"/>
            <w:r w:rsidRPr="002760FF">
              <w:rPr>
                <w:bCs/>
                <w:lang w:val="en-US"/>
              </w:rPr>
              <w:t>Toshinsky</w:t>
            </w:r>
            <w:proofErr w:type="spellEnd"/>
            <w:r w:rsidRPr="002760FF">
              <w:rPr>
                <w:bCs/>
                <w:lang w:val="en-US"/>
              </w:rPr>
              <w:t xml:space="preserve"> G.I., </w:t>
            </w:r>
            <w:proofErr w:type="spellStart"/>
            <w:r w:rsidRPr="002760FF">
              <w:rPr>
                <w:bCs/>
                <w:lang w:val="en-US"/>
              </w:rPr>
              <w:t>Komlev</w:t>
            </w:r>
            <w:proofErr w:type="spellEnd"/>
            <w:r w:rsidRPr="002760FF">
              <w:rPr>
                <w:bCs/>
                <w:lang w:val="en-US"/>
              </w:rPr>
              <w:t xml:space="preserve"> O.G.,</w:t>
            </w:r>
            <w:proofErr w:type="spellStart"/>
            <w:r w:rsidRPr="002760FF">
              <w:rPr>
                <w:bCs/>
                <w:lang w:val="en-US"/>
              </w:rPr>
              <w:t>Melmikov</w:t>
            </w:r>
            <w:proofErr w:type="spellEnd"/>
            <w:r w:rsidRPr="002760FF">
              <w:rPr>
                <w:bCs/>
                <w:lang w:val="en-US"/>
              </w:rPr>
              <w:t xml:space="preserve"> K.G., </w:t>
            </w:r>
            <w:proofErr w:type="spellStart"/>
            <w:r w:rsidRPr="002760FF">
              <w:rPr>
                <w:bCs/>
                <w:lang w:val="en-US"/>
              </w:rPr>
              <w:t>Novikova</w:t>
            </w:r>
            <w:proofErr w:type="spellEnd"/>
            <w:r w:rsidRPr="002760FF">
              <w:rPr>
                <w:bCs/>
                <w:lang w:val="en-US"/>
              </w:rPr>
              <w:t xml:space="preserve"> N.N.</w:t>
            </w:r>
            <w:r w:rsidRPr="002760FF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Fuel cycle for reactor SVBR</w:t>
            </w:r>
            <w:r w:rsidRPr="002760FF">
              <w:rPr>
                <w:iCs/>
                <w:lang w:val="en-US"/>
              </w:rPr>
              <w:t>100//</w:t>
            </w:r>
            <w:r w:rsidRPr="002760FF">
              <w:rPr>
                <w:lang w:val="en-US"/>
              </w:rPr>
              <w:t xml:space="preserve"> Journal of Materials Science and Engineering</w:t>
            </w:r>
            <w:r>
              <w:rPr>
                <w:lang w:val="en-US"/>
              </w:rPr>
              <w:t>.-2011.-v.1.-p.929-937.</w:t>
            </w:r>
          </w:p>
          <w:p w:rsidR="007451B3" w:rsidRPr="005D0081" w:rsidRDefault="007451B3" w:rsidP="007451B3">
            <w:r>
              <w:t>5.Зродников А.В.,</w:t>
            </w:r>
            <w:r>
              <w:rPr>
                <w:sz w:val="22"/>
                <w:szCs w:val="22"/>
              </w:rPr>
              <w:t xml:space="preserve"> </w:t>
            </w:r>
            <w:r w:rsidRPr="005D0081">
              <w:t>Пономаре</w:t>
            </w:r>
            <w:proofErr w:type="gramStart"/>
            <w:r w:rsidRPr="005D0081">
              <w:t>в-</w:t>
            </w:r>
            <w:proofErr w:type="gramEnd"/>
            <w:r w:rsidRPr="005D0081">
              <w:t xml:space="preserve"> Степной Н.Н., Колтун О.В.</w:t>
            </w:r>
            <w:r w:rsidR="00AC30D4">
              <w:t xml:space="preserve"> </w:t>
            </w:r>
            <w:r w:rsidRPr="005D0081">
              <w:rPr>
                <w:color w:val="000000"/>
                <w:lang w:eastAsia="en-US"/>
              </w:rPr>
              <w:t xml:space="preserve">Перспективы развития и внедрения </w:t>
            </w:r>
          </w:p>
          <w:p w:rsidR="007451B3" w:rsidRPr="005D0081" w:rsidRDefault="007451B3" w:rsidP="007451B3">
            <w:r>
              <w:rPr>
                <w:color w:val="000000"/>
                <w:lang w:eastAsia="en-US"/>
              </w:rPr>
              <w:t>з</w:t>
            </w:r>
            <w:r w:rsidRPr="005D0081">
              <w:rPr>
                <w:color w:val="000000"/>
                <w:lang w:eastAsia="en-US"/>
              </w:rPr>
              <w:t>амкнутого ядерного топливного цикла в атомной энергетике России//</w:t>
            </w:r>
            <w:r w:rsidRPr="005D0081">
              <w:t xml:space="preserve"> Сборник трудов  </w:t>
            </w:r>
            <w:r w:rsidRPr="005D0081">
              <w:rPr>
                <w:lang w:val="en-US"/>
              </w:rPr>
              <w:t>IX</w:t>
            </w:r>
            <w:r>
              <w:t xml:space="preserve"> </w:t>
            </w:r>
            <w:proofErr w:type="spellStart"/>
            <w:r>
              <w:t>М</w:t>
            </w:r>
            <w:r w:rsidRPr="005D0081">
              <w:t>еждуна</w:t>
            </w:r>
            <w:proofErr w:type="spellEnd"/>
            <w:r>
              <w:t>-</w:t>
            </w:r>
            <w:r w:rsidRPr="005D0081">
              <w:t>родной</w:t>
            </w:r>
            <w:r>
              <w:t xml:space="preserve"> </w:t>
            </w:r>
            <w:r w:rsidRPr="005D0081">
              <w:t>научно-технической конференции  МНТК-2014</w:t>
            </w:r>
            <w:r>
              <w:t>.</w:t>
            </w:r>
            <w:r w:rsidRPr="005D0081">
              <w:t xml:space="preserve">Москва, 21–23 мая 2014 </w:t>
            </w:r>
            <w:proofErr w:type="spellStart"/>
            <w:r w:rsidRPr="005D0081">
              <w:t>г</w:t>
            </w:r>
            <w:proofErr w:type="gramStart"/>
            <w:r w:rsidRPr="005D0081">
              <w:t>.В</w:t>
            </w:r>
            <w:proofErr w:type="gramEnd"/>
            <w:r w:rsidRPr="005D0081">
              <w:t>НИИАЭС</w:t>
            </w:r>
            <w:proofErr w:type="spellEnd"/>
            <w:r w:rsidRPr="005D0081">
              <w:t>, Москва</w:t>
            </w:r>
            <w:r>
              <w:t>,</w:t>
            </w:r>
            <w:r w:rsidR="001A1FC4">
              <w:t xml:space="preserve"> 2014</w:t>
            </w:r>
            <w:r w:rsidRPr="005D0081">
              <w:t>г.</w:t>
            </w:r>
          </w:p>
          <w:p w:rsidR="00A63C23" w:rsidRDefault="007451B3" w:rsidP="00C43D4A">
            <w:r>
              <w:t>6</w:t>
            </w:r>
            <w:r w:rsidR="00582CD3" w:rsidRPr="000D4B50">
              <w:t>.Агафонов</w:t>
            </w:r>
            <w:r w:rsidR="008071E4">
              <w:t xml:space="preserve"> В.Р.,</w:t>
            </w:r>
            <w:r w:rsidR="0043580F">
              <w:t xml:space="preserve"> </w:t>
            </w:r>
            <w:r w:rsidR="00582CD3" w:rsidRPr="000D4B50">
              <w:t>Ярыгин</w:t>
            </w:r>
            <w:r w:rsidR="00075E5C">
              <w:t xml:space="preserve"> В.И.</w:t>
            </w:r>
            <w:r w:rsidR="000D4B50" w:rsidRPr="000D4B50">
              <w:t xml:space="preserve"> </w:t>
            </w:r>
            <w:r w:rsidR="00582CD3" w:rsidRPr="000D4B50">
              <w:rPr>
                <w:lang w:eastAsia="en-US"/>
              </w:rPr>
              <w:t xml:space="preserve"> </w:t>
            </w:r>
            <w:r w:rsidR="00582CD3" w:rsidRPr="000D4B50">
              <w:t xml:space="preserve">Диффузия компонентов и продуктов деления топлива на поверхности </w:t>
            </w:r>
          </w:p>
          <w:p w:rsidR="00582CD3" w:rsidRPr="00C43D4A" w:rsidRDefault="00582CD3" w:rsidP="00C43D4A">
            <w:pPr>
              <w:rPr>
                <w:lang w:eastAsia="en-US"/>
              </w:rPr>
            </w:pPr>
            <w:r w:rsidRPr="000D4B50">
              <w:t>сообщающихся полостей термоэмиссионного электрогенерирующего канала</w:t>
            </w:r>
            <w:r w:rsidR="000D4B50" w:rsidRPr="000D4B50">
              <w:t xml:space="preserve">//Атомная </w:t>
            </w:r>
            <w:r w:rsidR="00C43D4A">
              <w:t>энергия.–2011.–т.111.–вып.1.–с.</w:t>
            </w:r>
            <w:r w:rsidR="000D4B50" w:rsidRPr="000D4B50">
              <w:t>17-23</w:t>
            </w:r>
            <w:r w:rsidR="0043580F">
              <w:t>.</w:t>
            </w:r>
          </w:p>
          <w:p w:rsidR="00491ABF" w:rsidRDefault="00C43D4A" w:rsidP="00C43D4A">
            <w:pPr>
              <w:ind w:left="-57" w:right="-113"/>
            </w:pPr>
            <w:r w:rsidRPr="00C43D4A">
              <w:rPr>
                <w:lang w:eastAsia="en-US"/>
              </w:rPr>
              <w:t xml:space="preserve"> </w:t>
            </w:r>
            <w:r w:rsidR="007451B3">
              <w:rPr>
                <w:lang w:eastAsia="en-US"/>
              </w:rPr>
              <w:t>7</w:t>
            </w:r>
            <w:r w:rsidR="000D4B50">
              <w:rPr>
                <w:lang w:eastAsia="en-US"/>
              </w:rPr>
              <w:t>.</w:t>
            </w:r>
            <w:r w:rsidR="00075E5C">
              <w:rPr>
                <w:sz w:val="22"/>
                <w:szCs w:val="22"/>
              </w:rPr>
              <w:t xml:space="preserve"> </w:t>
            </w:r>
            <w:r w:rsidR="00075E5C" w:rsidRPr="00C43D4A">
              <w:t>Кротов А.Д.</w:t>
            </w:r>
            <w:r w:rsidR="003F25B7">
              <w:t>,</w:t>
            </w:r>
            <w:r w:rsidR="00075E5C" w:rsidRPr="00C43D4A">
              <w:t xml:space="preserve"> Лазаренко Г.Э.</w:t>
            </w:r>
            <w:r w:rsidR="003F25B7">
              <w:t>,</w:t>
            </w:r>
            <w:r w:rsidR="00075E5C" w:rsidRPr="00C43D4A">
              <w:t xml:space="preserve"> Овчаренко М.К.</w:t>
            </w:r>
            <w:r w:rsidR="003F25B7">
              <w:t>,</w:t>
            </w:r>
            <w:r w:rsidR="00075E5C" w:rsidRPr="00C43D4A">
              <w:t xml:space="preserve"> </w:t>
            </w:r>
            <w:proofErr w:type="spellStart"/>
            <w:r w:rsidR="00075E5C" w:rsidRPr="00C43D4A">
              <w:t>Пышко</w:t>
            </w:r>
            <w:proofErr w:type="spellEnd"/>
            <w:r w:rsidR="00075E5C" w:rsidRPr="00C43D4A">
              <w:t xml:space="preserve"> А.П.</w:t>
            </w:r>
            <w:r w:rsidR="003F25B7">
              <w:t>,</w:t>
            </w:r>
            <w:r w:rsidR="00075E5C" w:rsidRPr="00C43D4A">
              <w:t xml:space="preserve"> </w:t>
            </w:r>
            <w:proofErr w:type="spellStart"/>
            <w:r w:rsidR="00075E5C" w:rsidRPr="00C43D4A">
              <w:t>Сонько</w:t>
            </w:r>
            <w:proofErr w:type="spellEnd"/>
            <w:r w:rsidR="00075E5C" w:rsidRPr="00C43D4A">
              <w:t xml:space="preserve"> А.В. </w:t>
            </w:r>
            <w:r w:rsidR="003F25B7">
              <w:t>,</w:t>
            </w:r>
            <w:r w:rsidR="00075E5C" w:rsidRPr="00C43D4A">
              <w:t>Лазаренко Д.Г.</w:t>
            </w:r>
            <w:r w:rsidR="0028707D">
              <w:t>,</w:t>
            </w:r>
            <w:r w:rsidR="003F25B7">
              <w:t xml:space="preserve"> </w:t>
            </w:r>
            <w:r w:rsidR="0028707D">
              <w:t>Ярыгин В.И.</w:t>
            </w:r>
            <w:r w:rsidR="00075E5C" w:rsidRPr="00C43D4A">
              <w:t xml:space="preserve"> </w:t>
            </w:r>
            <w:r w:rsidR="00075E5C" w:rsidRPr="00C43D4A">
              <w:lastRenderedPageBreak/>
              <w:t>Автономная термоэмиссионная ядерная установка для морских газо- и нефтедобывающих платформ.</w:t>
            </w:r>
            <w:r w:rsidRPr="00C43D4A">
              <w:t>// Известия вузов.</w:t>
            </w:r>
            <w:r w:rsidR="008071E4">
              <w:t xml:space="preserve"> </w:t>
            </w:r>
            <w:r>
              <w:t>Я</w:t>
            </w:r>
            <w:r w:rsidR="00D57FBA">
              <w:t>дерная энергетика.– 2011.-№3</w:t>
            </w:r>
            <w:r>
              <w:t>.-</w:t>
            </w:r>
            <w:r w:rsidRPr="00C43D4A">
              <w:t>с.21-27</w:t>
            </w:r>
            <w:r w:rsidR="0028707D">
              <w:t>.</w:t>
            </w:r>
          </w:p>
          <w:p w:rsidR="00A0372C" w:rsidRPr="00A0372C" w:rsidRDefault="007451B3" w:rsidP="00A0372C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t>8</w:t>
            </w:r>
            <w:r w:rsidR="0028707D">
              <w:t>.</w:t>
            </w:r>
            <w:r w:rsidR="0028707D">
              <w:rPr>
                <w:sz w:val="22"/>
                <w:szCs w:val="22"/>
              </w:rPr>
              <w:t xml:space="preserve"> </w:t>
            </w:r>
            <w:r w:rsidR="0028707D" w:rsidRPr="00A0372C">
              <w:t xml:space="preserve">Лазаренко Г.Э. Овчаренко М.К. </w:t>
            </w:r>
            <w:proofErr w:type="spellStart"/>
            <w:r w:rsidR="0028707D" w:rsidRPr="00A0372C">
              <w:t>Пышко</w:t>
            </w:r>
            <w:proofErr w:type="spellEnd"/>
            <w:r w:rsidR="0028707D" w:rsidRPr="00A0372C">
              <w:t xml:space="preserve"> А.П. Лазаренко Д.Г., Ярыгин В.И.</w:t>
            </w:r>
            <w:r w:rsidR="001D0F81" w:rsidRPr="00A0372C">
              <w:t xml:space="preserve"> Космическая ЯЭУ на основе реактора на быстрых нейтронах </w:t>
            </w:r>
            <w:r w:rsidR="001D0F81" w:rsidRPr="00A0372C">
              <w:rPr>
                <w:lang w:val="en-US"/>
              </w:rPr>
              <w:t>SAFE</w:t>
            </w:r>
            <w:r w:rsidR="001D0F81" w:rsidRPr="00A0372C">
              <w:t xml:space="preserve"> с низкотемпературными термоэмиссионными преобразователями.</w:t>
            </w:r>
            <w:r w:rsidR="00A0372C" w:rsidRPr="00A0372C">
              <w:t xml:space="preserve">// </w:t>
            </w:r>
          </w:p>
          <w:p w:rsidR="0028707D" w:rsidRPr="006D425A" w:rsidRDefault="006D425A" w:rsidP="006D425A">
            <w:pPr>
              <w:ind w:left="-57" w:right="-113"/>
              <w:jc w:val="both"/>
            </w:pPr>
            <w:r>
              <w:t>Известия вузов.</w:t>
            </w:r>
            <w:r w:rsidR="008071E4">
              <w:t xml:space="preserve"> </w:t>
            </w:r>
            <w:r w:rsidR="00A0372C" w:rsidRPr="006D425A">
              <w:t>Яд</w:t>
            </w:r>
            <w:r>
              <w:t>ерная энергетика.</w:t>
            </w:r>
            <w:r w:rsidR="00862B44">
              <w:t>-</w:t>
            </w:r>
            <w:r>
              <w:t xml:space="preserve"> 2011.-№4.-</w:t>
            </w:r>
            <w:r w:rsidR="00A0372C" w:rsidRPr="006D425A">
              <w:t xml:space="preserve"> с.18-26</w:t>
            </w:r>
            <w:r w:rsidR="00C5010B">
              <w:t>.</w:t>
            </w:r>
          </w:p>
          <w:p w:rsidR="00A2238B" w:rsidRDefault="007451B3" w:rsidP="006D425A">
            <w:pPr>
              <w:ind w:left="-57" w:right="-113"/>
            </w:pPr>
            <w:r>
              <w:t>9</w:t>
            </w:r>
            <w:r w:rsidR="00A2238B" w:rsidRPr="006D425A">
              <w:t>.</w:t>
            </w:r>
            <w:r w:rsidR="00833521" w:rsidRPr="006D425A">
              <w:t xml:space="preserve"> Виноградов Е.Г. </w:t>
            </w:r>
            <w:proofErr w:type="spellStart"/>
            <w:r w:rsidR="00833521" w:rsidRPr="006D425A">
              <w:t>Линник</w:t>
            </w:r>
            <w:proofErr w:type="spellEnd"/>
            <w:r w:rsidR="00833521" w:rsidRPr="006D425A">
              <w:t xml:space="preserve"> В.А. Овчаренко М.К. </w:t>
            </w:r>
            <w:proofErr w:type="spellStart"/>
            <w:r w:rsidR="00833521" w:rsidRPr="006D425A">
              <w:t>Пышко</w:t>
            </w:r>
            <w:proofErr w:type="spellEnd"/>
            <w:r w:rsidR="00833521" w:rsidRPr="006D425A">
              <w:t xml:space="preserve"> А.П. Юрьев Ю.С.,</w:t>
            </w:r>
            <w:r w:rsidR="00940A79">
              <w:t xml:space="preserve"> </w:t>
            </w:r>
            <w:r w:rsidR="00833521" w:rsidRPr="006D425A">
              <w:t>Ярыгин В.И.</w:t>
            </w:r>
            <w:r w:rsidR="007C33D3" w:rsidRPr="006D425A">
              <w:t xml:space="preserve"> Косвенный способ определения коэффициента полезного действия термоэмиссионного реактора-преобразователя </w:t>
            </w:r>
            <w:proofErr w:type="spellStart"/>
            <w:proofErr w:type="gramStart"/>
            <w:r w:rsidR="007C33D3" w:rsidRPr="006D425A">
              <w:t>космичес</w:t>
            </w:r>
            <w:proofErr w:type="spellEnd"/>
            <w:r w:rsidR="001E6118">
              <w:t>-</w:t>
            </w:r>
            <w:r w:rsidR="007C33D3" w:rsidRPr="006D425A">
              <w:t>кого</w:t>
            </w:r>
            <w:proofErr w:type="gramEnd"/>
            <w:r w:rsidR="007C33D3" w:rsidRPr="006D425A">
              <w:t xml:space="preserve"> назначения.</w:t>
            </w:r>
            <w:r w:rsidR="006D425A" w:rsidRPr="006D425A">
              <w:t>// Известия вузов</w:t>
            </w:r>
            <w:proofErr w:type="gramStart"/>
            <w:r w:rsidR="006D425A" w:rsidRPr="006D425A">
              <w:t>.–</w:t>
            </w:r>
            <w:proofErr w:type="gramEnd"/>
            <w:r w:rsidR="006D425A" w:rsidRPr="006D425A">
              <w:t>Ядерная энергетика.–№ 1, 2012 г., с.5-13</w:t>
            </w:r>
            <w:r w:rsidR="00C5010B">
              <w:t>.</w:t>
            </w:r>
          </w:p>
          <w:p w:rsidR="0052455C" w:rsidRDefault="007451B3" w:rsidP="006D425A">
            <w:pPr>
              <w:ind w:left="-57" w:right="-113"/>
            </w:pPr>
            <w:r>
              <w:t>10</w:t>
            </w:r>
            <w:r w:rsidR="0052455C">
              <w:t>.</w:t>
            </w:r>
            <w:r w:rsidR="001A427F">
              <w:rPr>
                <w:sz w:val="22"/>
                <w:szCs w:val="22"/>
              </w:rPr>
              <w:t xml:space="preserve"> </w:t>
            </w:r>
            <w:proofErr w:type="spellStart"/>
            <w:r w:rsidR="001A427F" w:rsidRPr="001E6118">
              <w:t>Полоус</w:t>
            </w:r>
            <w:proofErr w:type="spellEnd"/>
            <w:r w:rsidR="001A427F" w:rsidRPr="001E6118">
              <w:t xml:space="preserve"> М.А. Виноградов Е.Г.</w:t>
            </w:r>
            <w:r w:rsidR="008B547B" w:rsidRPr="001E6118">
              <w:t xml:space="preserve">, Ярыгин В.И. Программный комплекс для трехмерного численного расчета тепловых и электрических характеристик многоэлементного электрогенерирующего канала </w:t>
            </w:r>
            <w:proofErr w:type="spellStart"/>
            <w:proofErr w:type="gramStart"/>
            <w:r w:rsidR="008B547B" w:rsidRPr="001E6118">
              <w:t>термоэмис</w:t>
            </w:r>
            <w:r w:rsidR="001E6118">
              <w:t>-</w:t>
            </w:r>
            <w:r w:rsidR="008B547B" w:rsidRPr="001E6118">
              <w:t>сионных</w:t>
            </w:r>
            <w:proofErr w:type="spellEnd"/>
            <w:proofErr w:type="gramEnd"/>
            <w:r w:rsidR="008B547B" w:rsidRPr="001E6118">
              <w:t xml:space="preserve"> ЯЭУ//</w:t>
            </w:r>
            <w:r w:rsidR="002917E6">
              <w:t xml:space="preserve">Известия вузов. </w:t>
            </w:r>
            <w:r w:rsidR="001E6118" w:rsidRPr="001E6118">
              <w:t>Ядерная энергетика .-2012.-№2.- с.151-160.</w:t>
            </w:r>
          </w:p>
          <w:p w:rsidR="00850FE8" w:rsidRDefault="007451B3" w:rsidP="006D425A">
            <w:pPr>
              <w:ind w:left="-57" w:right="-113"/>
            </w:pPr>
            <w:r>
              <w:t>11</w:t>
            </w:r>
            <w:r w:rsidR="00850FE8">
              <w:t>.</w:t>
            </w:r>
            <w:r w:rsidR="003B6008">
              <w:rPr>
                <w:sz w:val="22"/>
                <w:szCs w:val="22"/>
              </w:rPr>
              <w:t xml:space="preserve"> </w:t>
            </w:r>
            <w:r w:rsidR="003B6008" w:rsidRPr="002A5C66">
              <w:t xml:space="preserve">Виноградов Е.Г </w:t>
            </w:r>
            <w:proofErr w:type="spellStart"/>
            <w:r w:rsidR="003B6008" w:rsidRPr="002A5C66">
              <w:t>Линник</w:t>
            </w:r>
            <w:proofErr w:type="spellEnd"/>
            <w:r w:rsidR="003B6008" w:rsidRPr="002A5C66">
              <w:t xml:space="preserve"> В.А. Юрьев Ю.С. Овчаренко М.К. </w:t>
            </w:r>
            <w:proofErr w:type="spellStart"/>
            <w:r w:rsidR="003B6008" w:rsidRPr="002A5C66">
              <w:t>Пышко</w:t>
            </w:r>
            <w:proofErr w:type="spellEnd"/>
            <w:r w:rsidR="003B6008" w:rsidRPr="002A5C66">
              <w:t xml:space="preserve"> А.П. Синявский </w:t>
            </w:r>
            <w:proofErr w:type="spellStart"/>
            <w:r w:rsidR="003B6008" w:rsidRPr="002A5C66">
              <w:t>В.В.,Ярыгин</w:t>
            </w:r>
            <w:proofErr w:type="spellEnd"/>
            <w:r w:rsidR="003B6008" w:rsidRPr="002A5C66">
              <w:t xml:space="preserve"> В.И.</w:t>
            </w:r>
            <w:r w:rsidR="003A6ACC" w:rsidRPr="002A5C66">
              <w:t xml:space="preserve"> Определение тепловой мощности термоэмиссионной электрогенерирующей сборки//</w:t>
            </w:r>
            <w:r w:rsidR="002A5C66">
              <w:t xml:space="preserve">Известия </w:t>
            </w:r>
            <w:r w:rsidR="00940A79">
              <w:t xml:space="preserve"> РАН</w:t>
            </w:r>
            <w:r w:rsidR="002A5C66">
              <w:t>. Энергетика -  2012 г.-№6.-</w:t>
            </w:r>
            <w:r w:rsidR="002A5C66" w:rsidRPr="002A5C66">
              <w:t xml:space="preserve"> с. 127-134</w:t>
            </w:r>
          </w:p>
          <w:p w:rsidR="00820EDF" w:rsidRDefault="007451B3" w:rsidP="006D425A">
            <w:pPr>
              <w:ind w:left="-57" w:right="-113"/>
            </w:pPr>
            <w:r>
              <w:t>12</w:t>
            </w:r>
            <w:r w:rsidR="00820EDF">
              <w:t xml:space="preserve">. </w:t>
            </w:r>
            <w:proofErr w:type="spellStart"/>
            <w:r w:rsidR="00820EDF">
              <w:t>Полоус</w:t>
            </w:r>
            <w:proofErr w:type="spellEnd"/>
            <w:r w:rsidR="00820EDF">
              <w:t xml:space="preserve"> М.А., Ярыгин В.И.</w:t>
            </w:r>
            <w:r w:rsidR="00820EDF">
              <w:rPr>
                <w:sz w:val="22"/>
                <w:szCs w:val="22"/>
              </w:rPr>
              <w:t xml:space="preserve"> </w:t>
            </w:r>
            <w:r w:rsidR="00820EDF" w:rsidRPr="00853C44">
              <w:t>Методика трехмерного расчета выходных характеристик экспериментального термоэмиссионного преобразователя//</w:t>
            </w:r>
            <w:r w:rsidR="003708DA" w:rsidRPr="00853C44">
              <w:t>Научно-технический вестник  Поволжья.- 2012.-№2.- с. 36-41</w:t>
            </w:r>
            <w:r w:rsidR="00853C44">
              <w:t>.</w:t>
            </w:r>
          </w:p>
          <w:p w:rsidR="00931376" w:rsidRDefault="007451B3" w:rsidP="006D425A">
            <w:pPr>
              <w:ind w:left="-57" w:right="-113"/>
            </w:pPr>
            <w:r>
              <w:t>13</w:t>
            </w:r>
            <w:r w:rsidR="00853C44">
              <w:t>.</w:t>
            </w:r>
            <w:r w:rsidR="00931376">
              <w:t xml:space="preserve"> Ярыгин В.И</w:t>
            </w:r>
            <w:r w:rsidR="00931376" w:rsidRPr="00931376">
              <w:t>. Ядерная энергетика преобразования в космических миссиях ХХ</w:t>
            </w:r>
            <w:proofErr w:type="gramStart"/>
            <w:r w:rsidR="00931376" w:rsidRPr="00931376">
              <w:t>I</w:t>
            </w:r>
            <w:proofErr w:type="gramEnd"/>
            <w:r w:rsidR="00931376" w:rsidRPr="00931376">
              <w:t xml:space="preserve"> в.// </w:t>
            </w:r>
            <w:r w:rsidR="00931376">
              <w:t>Известия вузов.</w:t>
            </w:r>
            <w:r w:rsidR="00940A79">
              <w:t xml:space="preserve"> </w:t>
            </w:r>
            <w:r w:rsidR="00931376">
              <w:t>Ядер-</w:t>
            </w:r>
            <w:proofErr w:type="spellStart"/>
            <w:r w:rsidR="00931376">
              <w:t>ная</w:t>
            </w:r>
            <w:proofErr w:type="spellEnd"/>
            <w:r w:rsidR="0043580F">
              <w:t xml:space="preserve"> </w:t>
            </w:r>
            <w:r w:rsidR="00931376">
              <w:t xml:space="preserve"> энергетика . -2013.-№2.-</w:t>
            </w:r>
            <w:r w:rsidR="00931376" w:rsidRPr="00931376">
              <w:t xml:space="preserve"> с.5-20</w:t>
            </w:r>
            <w:r w:rsidR="00931376">
              <w:t>.</w:t>
            </w:r>
          </w:p>
          <w:p w:rsidR="00931376" w:rsidRDefault="007451B3" w:rsidP="006D425A">
            <w:pPr>
              <w:ind w:left="-57" w:right="-113"/>
            </w:pPr>
            <w:r>
              <w:t>14</w:t>
            </w:r>
            <w:r w:rsidR="00931376">
              <w:t>.</w:t>
            </w:r>
            <w:r w:rsidR="00FF39C9">
              <w:t xml:space="preserve"> Ярыгин В.И</w:t>
            </w:r>
            <w:r w:rsidR="00FF39C9" w:rsidRPr="00C171C1">
              <w:t>. Петлевые испытания термоэмиссионных электрогенерирующих каналов в реакторе АМ//</w:t>
            </w:r>
            <w:r w:rsidR="00C171C1" w:rsidRPr="00C171C1">
              <w:t xml:space="preserve"> Известия вузов</w:t>
            </w:r>
            <w:proofErr w:type="gramStart"/>
            <w:r w:rsidR="00C171C1" w:rsidRPr="00C171C1">
              <w:t xml:space="preserve"> .</w:t>
            </w:r>
            <w:proofErr w:type="gramEnd"/>
            <w:r w:rsidR="00C171C1" w:rsidRPr="00C171C1">
              <w:t>Ядерная энергетика. -2014.</w:t>
            </w:r>
            <w:r w:rsidR="00B25F9E">
              <w:t>-</w:t>
            </w:r>
            <w:r w:rsidR="00C171C1" w:rsidRPr="00C171C1">
              <w:t>№4.- с.21-31.</w:t>
            </w:r>
          </w:p>
          <w:p w:rsidR="00194568" w:rsidRDefault="007451B3" w:rsidP="00194568">
            <w:pPr>
              <w:jc w:val="both"/>
            </w:pPr>
            <w:r w:rsidRPr="007451B3">
              <w:rPr>
                <w:lang w:val="en-US"/>
              </w:rPr>
              <w:t>15</w:t>
            </w:r>
            <w:proofErr w:type="gramStart"/>
            <w:r w:rsidR="002C5AEE">
              <w:rPr>
                <w:lang w:val="en-US"/>
              </w:rPr>
              <w:t>.</w:t>
            </w:r>
            <w:r w:rsidR="00352B48" w:rsidRPr="00F57811">
              <w:rPr>
                <w:lang w:val="en-US"/>
              </w:rPr>
              <w:t>Yarygin</w:t>
            </w:r>
            <w:proofErr w:type="gramEnd"/>
            <w:r w:rsidR="00352B48" w:rsidRPr="00F57811">
              <w:rPr>
                <w:lang w:val="en-US"/>
              </w:rPr>
              <w:t xml:space="preserve"> V.I. Experimental studies of properties of excited states of cesium (Rydberg matter) in the </w:t>
            </w:r>
            <w:proofErr w:type="spellStart"/>
            <w:r w:rsidR="00352B48" w:rsidRPr="00F57811">
              <w:rPr>
                <w:lang w:val="en-US"/>
              </w:rPr>
              <w:t>interelectrode</w:t>
            </w:r>
            <w:proofErr w:type="spellEnd"/>
            <w:r w:rsidR="00352B48" w:rsidRPr="00F57811">
              <w:rPr>
                <w:lang w:val="en-US"/>
              </w:rPr>
              <w:t xml:space="preserve"> plasma of a low-temperature thermal to electric energy thermionic converter.//</w:t>
            </w:r>
            <w:r w:rsidR="00F57811" w:rsidRPr="00F57811">
              <w:rPr>
                <w:lang w:val="en-US"/>
              </w:rPr>
              <w:t xml:space="preserve"> Journal of Cluster Science. Special issue: Rydberg-Matter and Excited-State Clusters)</w:t>
            </w:r>
            <w:proofErr w:type="gramStart"/>
            <w:r w:rsidR="00F57811" w:rsidRPr="00F57811">
              <w:rPr>
                <w:lang w:val="en-US"/>
              </w:rPr>
              <w:t>,.</w:t>
            </w:r>
            <w:proofErr w:type="gramEnd"/>
            <w:r w:rsidR="00F57811" w:rsidRPr="00F57811">
              <w:rPr>
                <w:lang w:val="en-US"/>
              </w:rPr>
              <w:t>–2012.–</w:t>
            </w:r>
            <w:r w:rsidR="00F57811" w:rsidRPr="00F57811">
              <w:t>т</w:t>
            </w:r>
            <w:r w:rsidR="00F57811" w:rsidRPr="00F57811">
              <w:rPr>
                <w:lang w:val="en-US"/>
              </w:rPr>
              <w:t>.23.–</w:t>
            </w:r>
            <w:r w:rsidR="00F57811">
              <w:rPr>
                <w:lang w:val="en-US"/>
              </w:rPr>
              <w:t>v</w:t>
            </w:r>
            <w:r w:rsidR="00F57811" w:rsidRPr="00F57811">
              <w:rPr>
                <w:lang w:val="en-US"/>
              </w:rPr>
              <w:t>.1.–</w:t>
            </w:r>
            <w:r w:rsidR="00F57811">
              <w:rPr>
                <w:lang w:val="en-US"/>
              </w:rPr>
              <w:t>p.77-93.</w:t>
            </w:r>
            <w:r w:rsidR="00F57811" w:rsidRPr="00F57811">
              <w:rPr>
                <w:lang w:val="en-US"/>
              </w:rPr>
              <w:br/>
            </w:r>
            <w:r>
              <w:t>16</w:t>
            </w:r>
            <w:r w:rsidR="00194568" w:rsidRPr="00586E8B">
              <w:t xml:space="preserve">. </w:t>
            </w:r>
            <w:proofErr w:type="spellStart"/>
            <w:r w:rsidR="00194568" w:rsidRPr="00586E8B">
              <w:t>Гулевич</w:t>
            </w:r>
            <w:proofErr w:type="spellEnd"/>
            <w:r w:rsidR="00194568" w:rsidRPr="00586E8B">
              <w:t xml:space="preserve"> А.В., </w:t>
            </w:r>
            <w:proofErr w:type="spellStart"/>
            <w:r w:rsidR="00194568" w:rsidRPr="00586E8B">
              <w:t>Кухарчук</w:t>
            </w:r>
            <w:proofErr w:type="spellEnd"/>
            <w:r w:rsidR="00194568" w:rsidRPr="00586E8B">
              <w:t xml:space="preserve"> О.Ф., Брежнев А.И. О работе подкритического реактора ускорительно-управляемой системы в режиме модуляции реактивности // Из</w:t>
            </w:r>
            <w:r w:rsidR="00194568">
              <w:t>вестия вузов. Ядерная энергетика.2012.- №1.-</w:t>
            </w:r>
            <w:r w:rsidR="00194568" w:rsidRPr="00586E8B">
              <w:t>с.14-20</w:t>
            </w:r>
            <w:r w:rsidR="00194568">
              <w:t>.</w:t>
            </w:r>
          </w:p>
          <w:p w:rsidR="00194568" w:rsidRPr="00586E8B" w:rsidRDefault="007451B3" w:rsidP="00194568">
            <w:pPr>
              <w:jc w:val="both"/>
            </w:pPr>
            <w:r>
              <w:t>17</w:t>
            </w:r>
            <w:r w:rsidR="00194568" w:rsidRPr="00586E8B">
              <w:t xml:space="preserve">. </w:t>
            </w:r>
            <w:proofErr w:type="spellStart"/>
            <w:r w:rsidR="00194568" w:rsidRPr="00586E8B">
              <w:t>Гулевич</w:t>
            </w:r>
            <w:proofErr w:type="spellEnd"/>
            <w:r w:rsidR="00194568" w:rsidRPr="00586E8B">
              <w:t xml:space="preserve"> А.В., Дьяченко П.П., </w:t>
            </w:r>
            <w:proofErr w:type="spellStart"/>
            <w:r w:rsidR="00194568" w:rsidRPr="00586E8B">
              <w:t>Кухарчук</w:t>
            </w:r>
            <w:proofErr w:type="spellEnd"/>
            <w:r w:rsidR="00194568" w:rsidRPr="00586E8B">
              <w:t xml:space="preserve"> О.Ф., Фокина О.Г. </w:t>
            </w:r>
            <w:r w:rsidR="00194568" w:rsidRPr="00586E8B">
              <w:rPr>
                <w:bCs/>
                <w:color w:val="000000"/>
              </w:rPr>
              <w:t xml:space="preserve">Быстрый импульсно-периодический реактор для мощных лазеров с ядерной накачкой // </w:t>
            </w:r>
            <w:r w:rsidR="00194568">
              <w:t>Атомная энергия.-2012.-т.113.- вып.4-</w:t>
            </w:r>
            <w:r w:rsidR="00194568" w:rsidRPr="00586E8B">
              <w:t xml:space="preserve"> с.198-202.</w:t>
            </w:r>
          </w:p>
          <w:p w:rsidR="00194568" w:rsidRPr="00586E8B" w:rsidRDefault="007451B3" w:rsidP="00194568">
            <w:pPr>
              <w:jc w:val="both"/>
            </w:pPr>
            <w:r>
              <w:t>18</w:t>
            </w:r>
            <w:r w:rsidR="00194568">
              <w:t>.</w:t>
            </w:r>
            <w:r w:rsidR="00194568" w:rsidRPr="00586E8B">
              <w:t xml:space="preserve"> </w:t>
            </w:r>
            <w:proofErr w:type="spellStart"/>
            <w:r w:rsidR="00194568" w:rsidRPr="00586E8B">
              <w:t>Гулевич</w:t>
            </w:r>
            <w:proofErr w:type="spellEnd"/>
            <w:r w:rsidR="00194568" w:rsidRPr="00586E8B">
              <w:t xml:space="preserve"> А.В., </w:t>
            </w:r>
            <w:proofErr w:type="spellStart"/>
            <w:r w:rsidR="00194568" w:rsidRPr="00586E8B">
              <w:t>Кухарчук</w:t>
            </w:r>
            <w:proofErr w:type="spellEnd"/>
            <w:r w:rsidR="00194568" w:rsidRPr="00586E8B">
              <w:t xml:space="preserve"> О.Ф., Логинов Н.И., Михеев А.С. О преобразовании тепловой энергии ядерного реактора в энергию направленного потока электромагнитного излучения в ядерно-фотонном движителе // </w:t>
            </w:r>
            <w:r w:rsidR="00194568">
              <w:t>Известия вузов. Ядерная энергетика.-2013.-</w:t>
            </w:r>
            <w:r w:rsidR="00194568" w:rsidRPr="00586E8B">
              <w:t xml:space="preserve"> №</w:t>
            </w:r>
            <w:r w:rsidR="00194568">
              <w:t>1.-</w:t>
            </w:r>
            <w:r w:rsidR="00194568" w:rsidRPr="00586E8B">
              <w:t xml:space="preserve"> с.71-79.</w:t>
            </w:r>
          </w:p>
          <w:p w:rsidR="00194568" w:rsidRPr="006D06AF" w:rsidRDefault="007451B3" w:rsidP="00194568">
            <w:pPr>
              <w:jc w:val="both"/>
              <w:rPr>
                <w:iCs/>
                <w:lang w:val="en-US"/>
              </w:rPr>
            </w:pPr>
            <w:r>
              <w:t>19</w:t>
            </w:r>
            <w:r w:rsidR="00194568">
              <w:t>.</w:t>
            </w:r>
            <w:r w:rsidR="00194568" w:rsidRPr="00586E8B">
              <w:t xml:space="preserve">Дюжов Ю.А., Дьяченко П.П., Калякина О.Н., </w:t>
            </w:r>
            <w:proofErr w:type="spellStart"/>
            <w:r w:rsidR="00194568" w:rsidRPr="00586E8B">
              <w:t>Кухарчук</w:t>
            </w:r>
            <w:proofErr w:type="spellEnd"/>
            <w:r w:rsidR="00194568" w:rsidRPr="00586E8B">
              <w:t xml:space="preserve"> О.Ф., Полетаев Е.Д., Смольский В.Н., Суворов </w:t>
            </w:r>
            <w:r w:rsidR="00194568" w:rsidRPr="00586E8B">
              <w:lastRenderedPageBreak/>
              <w:t xml:space="preserve">А.А., Фокина О.Г. Промышленные технологии на основе ядерно-оптического преобразователя энергии импульсного действия // </w:t>
            </w:r>
            <w:r w:rsidR="00194568">
              <w:rPr>
                <w:iCs/>
              </w:rPr>
              <w:t>Теплоэнергетика.-</w:t>
            </w:r>
            <w:r w:rsidR="00194568" w:rsidRPr="00586E8B">
              <w:rPr>
                <w:iCs/>
              </w:rPr>
              <w:t xml:space="preserve"> </w:t>
            </w:r>
            <w:r w:rsidR="00194568" w:rsidRPr="006D06AF">
              <w:rPr>
                <w:iCs/>
                <w:lang w:val="en-US"/>
              </w:rPr>
              <w:t xml:space="preserve">2014.-№5.- </w:t>
            </w:r>
            <w:r w:rsidR="00194568">
              <w:rPr>
                <w:iCs/>
              </w:rPr>
              <w:t>с</w:t>
            </w:r>
            <w:r w:rsidR="00194568" w:rsidRPr="006D06AF">
              <w:rPr>
                <w:iCs/>
                <w:lang w:val="en-US"/>
              </w:rPr>
              <w:t>. 48-53</w:t>
            </w:r>
            <w:r w:rsidR="00D63399" w:rsidRPr="006D06AF">
              <w:rPr>
                <w:iCs/>
                <w:lang w:val="en-US"/>
              </w:rPr>
              <w:t>.</w:t>
            </w:r>
          </w:p>
          <w:p w:rsidR="003D159F" w:rsidRPr="003D159F" w:rsidRDefault="007451B3" w:rsidP="003D159F">
            <w:pPr>
              <w:shd w:val="clear" w:color="auto" w:fill="F4F4EC"/>
              <w:rPr>
                <w:color w:val="000000"/>
                <w:lang w:val="en-US"/>
              </w:rPr>
            </w:pPr>
            <w:r w:rsidRPr="003D159F">
              <w:rPr>
                <w:iCs/>
                <w:lang w:val="en-US"/>
              </w:rPr>
              <w:t>20</w:t>
            </w:r>
            <w:r w:rsidR="00A63C23" w:rsidRPr="003D159F">
              <w:rPr>
                <w:iCs/>
                <w:lang w:val="en-US"/>
              </w:rPr>
              <w:t xml:space="preserve">. 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Popov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proofErr w:type="spellStart"/>
            <w:r w:rsidR="003D159F">
              <w:rPr>
                <w:color w:val="000000"/>
                <w:lang w:val="en-US"/>
              </w:rPr>
              <w:t>Yu</w:t>
            </w:r>
            <w:r w:rsidR="003D159F" w:rsidRPr="003D159F">
              <w:rPr>
                <w:color w:val="000000"/>
                <w:lang w:val="en-US"/>
              </w:rPr>
              <w:t>.</w:t>
            </w:r>
            <w:r w:rsidR="003D159F">
              <w:rPr>
                <w:color w:val="000000"/>
                <w:lang w:val="en-US"/>
              </w:rPr>
              <w:t>V</w:t>
            </w:r>
            <w:proofErr w:type="spellEnd"/>
            <w:r w:rsidR="003D159F" w:rsidRPr="003D159F">
              <w:rPr>
                <w:color w:val="000000"/>
                <w:lang w:val="en-US"/>
              </w:rPr>
              <w:t>.</w:t>
            </w:r>
            <w:proofErr w:type="gramStart"/>
            <w:r w:rsidR="003D159F" w:rsidRPr="003D159F">
              <w:rPr>
                <w:color w:val="000000"/>
                <w:lang w:val="en-US"/>
              </w:rPr>
              <w:t xml:space="preserve">,  </w:t>
            </w:r>
            <w:proofErr w:type="spellStart"/>
            <w:r w:rsidR="003D159F">
              <w:rPr>
                <w:color w:val="000000"/>
                <w:lang w:val="en-US"/>
              </w:rPr>
              <w:t>Shablov</w:t>
            </w:r>
            <w:proofErr w:type="spellEnd"/>
            <w:proofErr w:type="gramEnd"/>
            <w:r w:rsidR="003D159F">
              <w:rPr>
                <w:color w:val="000000"/>
                <w:lang w:val="en-US"/>
              </w:rPr>
              <w:t xml:space="preserve"> V.L.,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proofErr w:type="spellStart"/>
            <w:r w:rsidR="003D159F">
              <w:rPr>
                <w:color w:val="000000"/>
                <w:lang w:val="en-US"/>
              </w:rPr>
              <w:t>Kouzakov</w:t>
            </w:r>
            <w:proofErr w:type="spellEnd"/>
            <w:r w:rsidR="003D159F">
              <w:rPr>
                <w:color w:val="000000"/>
                <w:lang w:val="en-US"/>
              </w:rPr>
              <w:t xml:space="preserve"> K.A.</w:t>
            </w:r>
            <w:r w:rsidR="003D159F" w:rsidRPr="003D159F">
              <w:rPr>
                <w:color w:val="000000"/>
                <w:lang w:val="en-US"/>
              </w:rPr>
              <w:t xml:space="preserve">,  </w:t>
            </w:r>
            <w:proofErr w:type="spellStart"/>
            <w:r w:rsidR="003D159F">
              <w:rPr>
                <w:color w:val="000000"/>
                <w:lang w:val="en-US"/>
              </w:rPr>
              <w:t>Galstyan</w:t>
            </w:r>
            <w:proofErr w:type="spellEnd"/>
            <w:r w:rsidR="003D159F">
              <w:rPr>
                <w:color w:val="000000"/>
                <w:lang w:val="en-US"/>
              </w:rPr>
              <w:t xml:space="preserve"> A.G.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Comment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on</w:t>
            </w:r>
            <w:r w:rsidR="003D159F" w:rsidRPr="003D159F">
              <w:rPr>
                <w:color w:val="000000"/>
                <w:lang w:val="en-US"/>
              </w:rPr>
              <w:t xml:space="preserve"> "</w:t>
            </w:r>
            <w:r w:rsidR="003D159F">
              <w:rPr>
                <w:color w:val="000000"/>
                <w:lang w:val="en-US"/>
              </w:rPr>
              <w:t>Dynamics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of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transfer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ionization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in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fast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ion</w:t>
            </w:r>
            <w:r w:rsidR="003D159F" w:rsidRPr="003D159F">
              <w:rPr>
                <w:color w:val="000000"/>
                <w:lang w:val="en-US"/>
              </w:rPr>
              <w:t>-</w:t>
            </w:r>
            <w:r w:rsidR="003D159F">
              <w:rPr>
                <w:color w:val="000000"/>
                <w:lang w:val="en-US"/>
              </w:rPr>
              <w:t>atom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collisions</w:t>
            </w:r>
            <w:r w:rsidR="003D159F" w:rsidRPr="003D159F">
              <w:rPr>
                <w:color w:val="000000"/>
                <w:lang w:val="en-US"/>
              </w:rPr>
              <w:t xml:space="preserve">"  // </w:t>
            </w:r>
            <w:r w:rsidR="003D159F">
              <w:rPr>
                <w:color w:val="000000"/>
                <w:lang w:val="en-US"/>
              </w:rPr>
              <w:t>Physical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proofErr w:type="spellStart"/>
            <w:r w:rsidR="003D159F">
              <w:rPr>
                <w:color w:val="000000"/>
                <w:lang w:val="en-US"/>
              </w:rPr>
              <w:t>Reviev</w:t>
            </w:r>
            <w:proofErr w:type="spellEnd"/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A</w:t>
            </w:r>
            <w:r w:rsidR="003D159F" w:rsidRPr="003D159F">
              <w:rPr>
                <w:color w:val="000000"/>
                <w:lang w:val="en-US"/>
              </w:rPr>
              <w:t xml:space="preserve">: </w:t>
            </w:r>
            <w:r w:rsidR="003D159F">
              <w:rPr>
                <w:color w:val="000000"/>
                <w:lang w:val="en-US"/>
              </w:rPr>
              <w:t>Atomic</w:t>
            </w:r>
            <w:r w:rsidR="003D159F" w:rsidRPr="003D159F">
              <w:rPr>
                <w:color w:val="000000"/>
                <w:lang w:val="en-US"/>
              </w:rPr>
              <w:t xml:space="preserve">, </w:t>
            </w:r>
            <w:r w:rsidR="003D159F">
              <w:rPr>
                <w:color w:val="000000"/>
                <w:lang w:val="en-US"/>
              </w:rPr>
              <w:t>Molecular</w:t>
            </w:r>
            <w:r w:rsidR="003D159F" w:rsidRPr="003D159F">
              <w:rPr>
                <w:color w:val="000000"/>
                <w:lang w:val="en-US"/>
              </w:rPr>
              <w:t xml:space="preserve">, </w:t>
            </w:r>
            <w:r w:rsidR="003D159F">
              <w:rPr>
                <w:color w:val="000000"/>
                <w:lang w:val="en-US"/>
              </w:rPr>
              <w:t>and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Optical</w:t>
            </w:r>
            <w:r w:rsidR="003D159F" w:rsidRPr="003D159F">
              <w:rPr>
                <w:color w:val="000000"/>
                <w:lang w:val="en-US"/>
              </w:rPr>
              <w:t xml:space="preserve"> </w:t>
            </w:r>
            <w:r w:rsidR="003D159F">
              <w:rPr>
                <w:color w:val="000000"/>
                <w:lang w:val="en-US"/>
              </w:rPr>
              <w:t>Physics</w:t>
            </w:r>
            <w:r w:rsidR="003D159F" w:rsidRPr="003D159F">
              <w:rPr>
                <w:color w:val="000000"/>
                <w:lang w:val="en-US"/>
              </w:rPr>
              <w:t>. -</w:t>
            </w:r>
            <w:r w:rsidR="003D159F" w:rsidRPr="003D159F">
              <w:rPr>
                <w:bCs/>
                <w:color w:val="FF0000"/>
                <w:lang w:val="en-US"/>
              </w:rPr>
              <w:t>2014</w:t>
            </w:r>
            <w:r w:rsidR="003D159F" w:rsidRPr="003D159F">
              <w:rPr>
                <w:color w:val="000000"/>
                <w:lang w:val="en-US"/>
              </w:rPr>
              <w:t>. -</w:t>
            </w:r>
            <w:r w:rsidR="003D159F">
              <w:rPr>
                <w:color w:val="000000"/>
                <w:lang w:val="en-US"/>
              </w:rPr>
              <w:t>Vol</w:t>
            </w:r>
            <w:r w:rsidR="003D159F" w:rsidRPr="003D159F">
              <w:rPr>
                <w:color w:val="000000"/>
                <w:lang w:val="en-US"/>
              </w:rPr>
              <w:t xml:space="preserve">. 89. -№ 3. - </w:t>
            </w:r>
            <w:r w:rsidR="003D159F">
              <w:rPr>
                <w:color w:val="000000"/>
                <w:lang w:val="en-US"/>
              </w:rPr>
              <w:t>P</w:t>
            </w:r>
            <w:r w:rsidR="003D159F" w:rsidRPr="003D159F">
              <w:rPr>
                <w:color w:val="000000"/>
                <w:lang w:val="en-US"/>
              </w:rPr>
              <w:t>. 036701</w:t>
            </w:r>
            <w:r w:rsidR="003D159F">
              <w:rPr>
                <w:color w:val="000000"/>
                <w:lang w:val="en-US"/>
              </w:rPr>
              <w:t>.</w:t>
            </w:r>
          </w:p>
          <w:p w:rsidR="003D159F" w:rsidRPr="003D159F" w:rsidRDefault="003D159F" w:rsidP="003D159F">
            <w:r>
              <w:t xml:space="preserve">21.Михайлов А.В., </w:t>
            </w:r>
            <w:proofErr w:type="spellStart"/>
            <w:r>
              <w:t>Шаблов</w:t>
            </w:r>
            <w:proofErr w:type="spellEnd"/>
            <w:r>
              <w:t xml:space="preserve"> В.Л. Определение параметров резонансного  и теневого полюсов </w:t>
            </w:r>
            <w:proofErr w:type="spellStart"/>
            <w:r>
              <w:t>многочастичной</w:t>
            </w:r>
            <w:proofErr w:type="spellEnd"/>
            <w:r>
              <w:t xml:space="preserve"> функции Грина, отвечающих второму возбужденному состоянию ядра 5НЕ, в рамках формальной теории резонансов// Научно-технический вестник Поволжья</w:t>
            </w:r>
            <w:proofErr w:type="gramStart"/>
            <w:r>
              <w:t xml:space="preserve"> .</w:t>
            </w:r>
            <w:proofErr w:type="gramEnd"/>
            <w:r>
              <w:t xml:space="preserve"> Издательство: Научно-технический вестник Поволжья .ISSN: 2079-5920. - 2014. - №3. - С. 27-33.</w:t>
            </w:r>
          </w:p>
          <w:p w:rsidR="00852D1F" w:rsidRDefault="00852D1F" w:rsidP="007219D9">
            <w:r w:rsidRPr="00852D1F">
              <w:t>22</w:t>
            </w:r>
            <w:r>
              <w:t xml:space="preserve">. </w:t>
            </w:r>
            <w:proofErr w:type="spellStart"/>
            <w:r w:rsidRPr="007C4A6F">
              <w:t>Гулевич</w:t>
            </w:r>
            <w:proofErr w:type="spellEnd"/>
            <w:r w:rsidRPr="007C4A6F">
              <w:t xml:space="preserve"> </w:t>
            </w:r>
            <w:proofErr w:type="spellStart"/>
            <w:r w:rsidRPr="007C4A6F">
              <w:t>А.В.,Земсков</w:t>
            </w:r>
            <w:proofErr w:type="spellEnd"/>
            <w:r w:rsidRPr="007C4A6F">
              <w:t xml:space="preserve"> Е.А. Комлев О.Г. Пономарев Л.И.</w:t>
            </w:r>
            <w:r w:rsidR="00A853A1" w:rsidRPr="007C4A6F">
              <w:rPr>
                <w:rFonts w:eastAsia="MS Mincho"/>
              </w:rPr>
              <w:t xml:space="preserve"> Ускорительно-</w:t>
            </w:r>
            <w:proofErr w:type="spellStart"/>
            <w:r w:rsidR="00A853A1" w:rsidRPr="007C4A6F">
              <w:rPr>
                <w:rFonts w:eastAsia="MS Mincho"/>
              </w:rPr>
              <w:t>бланкет</w:t>
            </w:r>
            <w:proofErr w:type="spellEnd"/>
            <w:r w:rsidR="00A853A1" w:rsidRPr="007C4A6F">
              <w:rPr>
                <w:rFonts w:eastAsia="MS Mincho"/>
              </w:rPr>
              <w:t>-</w:t>
            </w:r>
            <w:proofErr w:type="spellStart"/>
            <w:r w:rsidR="00A853A1" w:rsidRPr="007C4A6F">
              <w:rPr>
                <w:rFonts w:eastAsia="MS Mincho"/>
              </w:rPr>
              <w:t>ная</w:t>
            </w:r>
            <w:proofErr w:type="spellEnd"/>
            <w:r w:rsidR="00A853A1" w:rsidRPr="007C4A6F">
              <w:rPr>
                <w:rFonts w:eastAsia="MS Mincho"/>
              </w:rPr>
              <w:t xml:space="preserve"> система (УБС) как “</w:t>
            </w:r>
            <w:proofErr w:type="spellStart"/>
            <w:r w:rsidR="00A853A1" w:rsidRPr="007C4A6F">
              <w:rPr>
                <w:rFonts w:eastAsia="MS Mincho"/>
              </w:rPr>
              <w:t>сжигатель</w:t>
            </w:r>
            <w:proofErr w:type="spellEnd"/>
            <w:r w:rsidR="00A853A1" w:rsidRPr="007C4A6F">
              <w:rPr>
                <w:rFonts w:eastAsia="MS Mincho"/>
              </w:rPr>
              <w:t>” минорных актинидов в различных сценариях замыкания ядерного топливного цикла//</w:t>
            </w:r>
            <w:r w:rsidR="007219D9" w:rsidRPr="007C4A6F">
              <w:t xml:space="preserve"> Атомная энергия.-2014.-том 115.-вып.3.-с.123-132</w:t>
            </w:r>
            <w:r w:rsidR="007C4A6F">
              <w:t>.</w:t>
            </w:r>
          </w:p>
          <w:p w:rsidR="004A341A" w:rsidRDefault="004A341A" w:rsidP="004A341A">
            <w:r>
              <w:t>23. Михайлов А.В.,</w:t>
            </w:r>
            <w:r w:rsidR="00CB5C90">
              <w:t xml:space="preserve"> </w:t>
            </w:r>
            <w:proofErr w:type="spellStart"/>
            <w:r>
              <w:t>Шаблов</w:t>
            </w:r>
            <w:proofErr w:type="spellEnd"/>
            <w:r>
              <w:t xml:space="preserve"> В.Л. Модифицированные </w:t>
            </w:r>
            <w:proofErr w:type="spellStart"/>
            <w:r>
              <w:t>борновские</w:t>
            </w:r>
            <w:proofErr w:type="spellEnd"/>
            <w:r>
              <w:t xml:space="preserve"> ряды в квантовой задаче трех частиц с кулоновским взаимодействием // Научно- технический вестник Поволжья.-2012.-№5.С.32-40. </w:t>
            </w:r>
          </w:p>
          <w:p w:rsidR="004A341A" w:rsidRPr="00DD7931" w:rsidRDefault="004A341A" w:rsidP="004A341A">
            <w:r>
              <w:t>24. Михайлов А.В.,</w:t>
            </w:r>
            <w:r w:rsidR="00CB5C90">
              <w:t xml:space="preserve"> </w:t>
            </w:r>
            <w:proofErr w:type="spellStart"/>
            <w:r>
              <w:t>Шаблов</w:t>
            </w:r>
            <w:proofErr w:type="spellEnd"/>
            <w:r>
              <w:t xml:space="preserve"> В.Л.   Модифицированные </w:t>
            </w:r>
            <w:proofErr w:type="spellStart"/>
            <w:r>
              <w:t>борновские</w:t>
            </w:r>
            <w:proofErr w:type="spellEnd"/>
            <w:r>
              <w:t xml:space="preserve"> ряды в представлении искаженных волн квантовой задаче трех частиц с чисто кулоновским взаимодействием // Научно- технический вестник П</w:t>
            </w:r>
            <w:r w:rsidR="00DD7931">
              <w:t>оволжья.-2012.-№6.С.28-31.</w:t>
            </w:r>
          </w:p>
          <w:p w:rsidR="004A341A" w:rsidRPr="00DD7931" w:rsidRDefault="000F3CF5" w:rsidP="004A341A">
            <w:pPr>
              <w:rPr>
                <w:lang w:val="en-US"/>
              </w:rPr>
            </w:pPr>
            <w:r w:rsidRPr="00DD7931">
              <w:rPr>
                <w:lang w:val="en-US"/>
              </w:rPr>
              <w:t>25</w:t>
            </w:r>
            <w:r w:rsidR="004A341A" w:rsidRPr="00DD7931">
              <w:rPr>
                <w:lang w:val="en-US"/>
              </w:rPr>
              <w:t>.</w:t>
            </w:r>
            <w:r w:rsidR="004A341A">
              <w:rPr>
                <w:lang w:val="uk-UA"/>
              </w:rPr>
              <w:t> </w:t>
            </w:r>
            <w:proofErr w:type="spellStart"/>
            <w:r w:rsidR="004A341A">
              <w:rPr>
                <w:lang w:val="en-US"/>
              </w:rPr>
              <w:t>Pavlenko</w:t>
            </w:r>
            <w:proofErr w:type="spellEnd"/>
            <w:r w:rsidRPr="00DD793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Yu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N</w:t>
            </w:r>
            <w:proofErr w:type="spellEnd"/>
            <w:r w:rsidRPr="00DD7931">
              <w:rPr>
                <w:lang w:val="en-US"/>
              </w:rPr>
              <w:t>.</w:t>
            </w:r>
            <w:r w:rsidR="004A341A">
              <w:rPr>
                <w:lang w:val="uk-UA"/>
              </w:rPr>
              <w:t>,  </w:t>
            </w:r>
            <w:proofErr w:type="spellStart"/>
            <w:r w:rsidR="004A341A">
              <w:rPr>
                <w:lang w:val="en-US"/>
              </w:rPr>
              <w:t>Shablov</w:t>
            </w:r>
            <w:proofErr w:type="spellEnd"/>
            <w:r w:rsidRPr="00DD7931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L</w:t>
            </w:r>
            <w:r w:rsidRPr="00DD7931">
              <w:rPr>
                <w:lang w:val="en-US"/>
              </w:rPr>
              <w:t>.</w:t>
            </w:r>
            <w:r>
              <w:rPr>
                <w:lang w:val="uk-UA"/>
              </w:rPr>
              <w:t>,</w:t>
            </w:r>
            <w:r w:rsidR="004A341A">
              <w:rPr>
                <w:lang w:val="uk-UA"/>
              </w:rPr>
              <w:t> </w:t>
            </w:r>
            <w:proofErr w:type="spellStart"/>
            <w:r w:rsidR="004A341A">
              <w:rPr>
                <w:lang w:val="en-US"/>
              </w:rPr>
              <w:t>Kyva</w:t>
            </w:r>
            <w:proofErr w:type="spellEnd"/>
            <w:r w:rsidRPr="00DD7931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O</w:t>
            </w:r>
            <w:r w:rsidRPr="00DD7931">
              <w:rPr>
                <w:lang w:val="en-US"/>
              </w:rPr>
              <w:t>.</w:t>
            </w:r>
            <w:r w:rsidR="004A341A">
              <w:rPr>
                <w:lang w:val="uk-UA"/>
              </w:rPr>
              <w:t>,  </w:t>
            </w:r>
            <w:proofErr w:type="spellStart"/>
            <w:r w:rsidR="004A341A">
              <w:rPr>
                <w:lang w:val="en-US"/>
              </w:rPr>
              <w:t>Gorpinich</w:t>
            </w:r>
            <w:proofErr w:type="spellEnd"/>
            <w:r w:rsidRPr="00DD79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DD7931">
              <w:rPr>
                <w:lang w:val="en-US"/>
              </w:rPr>
              <w:t>.</w:t>
            </w:r>
            <w:r>
              <w:rPr>
                <w:lang w:val="uk-UA"/>
              </w:rPr>
              <w:t>,</w:t>
            </w:r>
            <w:r w:rsidR="004A341A">
              <w:rPr>
                <w:lang w:val="uk-UA"/>
              </w:rPr>
              <w:t> </w:t>
            </w:r>
            <w:proofErr w:type="spellStart"/>
            <w:r w:rsidR="004A341A">
              <w:rPr>
                <w:lang w:val="en-US"/>
              </w:rPr>
              <w:t>Doroshko</w:t>
            </w:r>
            <w:proofErr w:type="spellEnd"/>
            <w:r w:rsidRPr="00DD7931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L</w:t>
            </w:r>
            <w:r w:rsidRPr="00DD7931">
              <w:rPr>
                <w:lang w:val="en-US"/>
              </w:rPr>
              <w:t>.</w:t>
            </w:r>
            <w:r w:rsidR="004A341A">
              <w:rPr>
                <w:lang w:val="uk-UA"/>
              </w:rPr>
              <w:t>,</w:t>
            </w:r>
            <w:r w:rsidRPr="00DD7931">
              <w:rPr>
                <w:lang w:val="en-US"/>
              </w:rPr>
              <w:t xml:space="preserve">  </w:t>
            </w:r>
            <w:proofErr w:type="spellStart"/>
            <w:r w:rsidR="004A341A">
              <w:rPr>
                <w:lang w:val="en-US"/>
              </w:rPr>
              <w:t>Stepanyuk</w:t>
            </w:r>
            <w:proofErr w:type="spellEnd"/>
            <w:r w:rsidRPr="00DD79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V</w:t>
            </w:r>
            <w:r w:rsidRPr="00DD7931">
              <w:rPr>
                <w:lang w:val="en-US"/>
              </w:rPr>
              <w:t>.</w:t>
            </w:r>
            <w:r>
              <w:rPr>
                <w:lang w:val="uk-UA"/>
              </w:rPr>
              <w:t>,</w:t>
            </w:r>
            <w:r w:rsidR="004A341A">
              <w:rPr>
                <w:lang w:val="uk-UA"/>
              </w:rPr>
              <w:t> </w:t>
            </w:r>
            <w:proofErr w:type="spellStart"/>
            <w:r w:rsidR="004A341A">
              <w:rPr>
                <w:lang w:val="en-US"/>
              </w:rPr>
              <w:t>Rundel</w:t>
            </w:r>
            <w:proofErr w:type="spellEnd"/>
            <w:r w:rsidRPr="00DD79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I</w:t>
            </w:r>
            <w:r w:rsidRPr="00DD7931">
              <w:rPr>
                <w:lang w:val="en-US"/>
              </w:rPr>
              <w:t>.</w:t>
            </w:r>
            <w:r w:rsidR="004A341A">
              <w:rPr>
                <w:lang w:val="uk-UA"/>
              </w:rPr>
              <w:t xml:space="preserve">, </w:t>
            </w:r>
            <w:proofErr w:type="spellStart"/>
            <w:r w:rsidR="004A341A">
              <w:rPr>
                <w:lang w:val="en-US"/>
              </w:rPr>
              <w:t>Dulger</w:t>
            </w:r>
            <w:proofErr w:type="spellEnd"/>
            <w:r w:rsidRPr="00DD7931">
              <w:rPr>
                <w:lang w:val="en-US"/>
              </w:rPr>
              <w:t xml:space="preserve"> </w:t>
            </w:r>
            <w:r>
              <w:rPr>
                <w:lang w:val="en-US"/>
              </w:rPr>
              <w:t>L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L</w:t>
            </w:r>
            <w:r w:rsidRPr="00DD7931">
              <w:rPr>
                <w:lang w:val="en-US"/>
              </w:rPr>
              <w:t>.</w:t>
            </w:r>
            <w:r w:rsidR="004A341A">
              <w:rPr>
                <w:lang w:val="uk-UA"/>
              </w:rPr>
              <w:t xml:space="preserve">, </w:t>
            </w:r>
            <w:r w:rsidR="004A341A">
              <w:rPr>
                <w:lang w:val="en-US"/>
              </w:rPr>
              <w:t> </w:t>
            </w:r>
            <w:proofErr w:type="spellStart"/>
            <w:r w:rsidR="004A341A">
              <w:rPr>
                <w:lang w:val="en-US"/>
              </w:rPr>
              <w:t>Kasperovych</w:t>
            </w:r>
            <w:proofErr w:type="spellEnd"/>
            <w:r w:rsidRPr="00DD7931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DD7931">
              <w:rPr>
                <w:lang w:val="en-US"/>
              </w:rPr>
              <w:t>.</w:t>
            </w:r>
            <w:r>
              <w:rPr>
                <w:lang w:val="en-US"/>
              </w:rPr>
              <w:t>V</w:t>
            </w:r>
            <w:r w:rsidRPr="00DD7931">
              <w:rPr>
                <w:lang w:val="en-US"/>
              </w:rPr>
              <w:t xml:space="preserve">. </w:t>
            </w:r>
            <w:r w:rsidR="004A341A">
              <w:rPr>
                <w:lang w:val="en-US"/>
              </w:rPr>
              <w:t>Deuteron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lang w:val="en-US"/>
              </w:rPr>
              <w:t>and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lang w:val="en-US"/>
              </w:rPr>
              <w:t>triton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lang w:val="en-US"/>
              </w:rPr>
              <w:t>decay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lang w:val="en-US"/>
              </w:rPr>
              <w:t>of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vertAlign w:val="superscript"/>
                <w:lang w:val="uk-UA"/>
              </w:rPr>
              <w:t>5</w:t>
            </w:r>
            <w:r w:rsidR="004A341A">
              <w:rPr>
                <w:lang w:val="uk-UA"/>
              </w:rPr>
              <w:t>Не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lang w:val="en-US"/>
              </w:rPr>
              <w:t>resonances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lang w:val="en-US"/>
              </w:rPr>
              <w:t>in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lang w:val="en-US"/>
              </w:rPr>
              <w:t>the</w:t>
            </w:r>
            <w:r w:rsidR="004A341A" w:rsidRPr="00DD7931">
              <w:rPr>
                <w:lang w:val="en-US"/>
              </w:rPr>
              <w:t xml:space="preserve"> </w:t>
            </w:r>
            <w:r w:rsidR="004A341A">
              <w:rPr>
                <w:lang w:val="en-US"/>
              </w:rPr>
              <w:t>reaction</w:t>
            </w:r>
            <w:r w:rsidR="004A341A" w:rsidRPr="00DD7931">
              <w:rPr>
                <w:lang w:val="en-US"/>
              </w:rPr>
              <w:t xml:space="preserve"> </w:t>
            </w:r>
            <w:r w:rsidR="004A341A" w:rsidRPr="00DD7931">
              <w:rPr>
                <w:vertAlign w:val="superscript"/>
                <w:lang w:val="en-US"/>
              </w:rPr>
              <w:t>7</w:t>
            </w:r>
            <w:r w:rsidR="004A341A">
              <w:rPr>
                <w:lang w:val="en-US"/>
              </w:rPr>
              <w:t>Li</w:t>
            </w:r>
            <w:r w:rsidR="004A341A" w:rsidRPr="00DD7931">
              <w:rPr>
                <w:lang w:val="en-US"/>
              </w:rPr>
              <w:t>(</w:t>
            </w:r>
            <w:r w:rsidR="004A341A">
              <w:rPr>
                <w:lang w:val="en-US"/>
              </w:rPr>
              <w:t>d</w:t>
            </w:r>
            <w:r w:rsidR="004A341A" w:rsidRPr="00DD7931">
              <w:rPr>
                <w:lang w:val="en-US"/>
              </w:rPr>
              <w:t>,</w:t>
            </w:r>
            <w:r w:rsidR="004A341A">
              <w:rPr>
                <w:lang w:val="en-US"/>
              </w:rPr>
              <w:t> α</w:t>
            </w:r>
            <w:r w:rsidR="004A341A" w:rsidRPr="00DD7931">
              <w:rPr>
                <w:lang w:val="en-US"/>
              </w:rPr>
              <w:t>)</w:t>
            </w:r>
            <w:r w:rsidR="004A341A" w:rsidRPr="00DD7931">
              <w:rPr>
                <w:vertAlign w:val="superscript"/>
                <w:lang w:val="en-US"/>
              </w:rPr>
              <w:t>5</w:t>
            </w:r>
            <w:r w:rsidR="004A341A">
              <w:rPr>
                <w:lang w:val="en-US"/>
              </w:rPr>
              <w:t>He</w:t>
            </w:r>
            <w:r w:rsidR="004A341A" w:rsidRPr="00DD7931">
              <w:rPr>
                <w:lang w:val="en-US"/>
              </w:rPr>
              <w:t xml:space="preserve"> </w:t>
            </w:r>
          </w:p>
          <w:p w:rsidR="004A341A" w:rsidRDefault="004A341A" w:rsidP="004A341A">
            <w:pPr>
              <w:jc w:val="both"/>
              <w:rPr>
                <w:lang w:val="en-US"/>
              </w:rPr>
            </w:pPr>
            <w:r w:rsidRPr="00FB2703">
              <w:rPr>
                <w:lang w:val="en-US"/>
              </w:rPr>
              <w:t>// Nuclear Physics and Atomic Energy. – 2012.</w:t>
            </w:r>
            <w:r>
              <w:rPr>
                <w:lang w:val="en-US"/>
              </w:rPr>
              <w:t xml:space="preserve"> – V. 13, № 4. – P. 350 – 355. </w:t>
            </w:r>
          </w:p>
          <w:p w:rsidR="00C628B8" w:rsidRDefault="00647F67" w:rsidP="004A341A">
            <w:pPr>
              <w:jc w:val="both"/>
              <w:rPr>
                <w:lang w:val="en-US"/>
              </w:rPr>
            </w:pPr>
            <w:r w:rsidRPr="00647F67">
              <w:rPr>
                <w:lang w:val="en-US"/>
              </w:rPr>
              <w:t xml:space="preserve">26. </w:t>
            </w:r>
            <w:proofErr w:type="spellStart"/>
            <w:r>
              <w:rPr>
                <w:lang w:val="en-US"/>
              </w:rPr>
              <w:t>Mikhailov</w:t>
            </w:r>
            <w:proofErr w:type="spellEnd"/>
            <w:r w:rsidRPr="00647F67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647F67">
              <w:rPr>
                <w:lang w:val="en-US"/>
              </w:rPr>
              <w:t>.</w:t>
            </w:r>
            <w:r>
              <w:rPr>
                <w:lang w:val="en-US"/>
              </w:rPr>
              <w:t>V</w:t>
            </w:r>
            <w:r w:rsidRPr="00647F67">
              <w:rPr>
                <w:lang w:val="en-US"/>
              </w:rPr>
              <w:t>.</w:t>
            </w:r>
            <w:r>
              <w:rPr>
                <w:lang w:val="en-US"/>
              </w:rPr>
              <w:t>,</w:t>
            </w:r>
            <w:r w:rsidRPr="00647F6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Pavlenko</w:t>
            </w:r>
            <w:proofErr w:type="spellEnd"/>
            <w:r w:rsidRPr="00647F6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Yu</w:t>
            </w:r>
            <w:r w:rsidRPr="00647F67">
              <w:rPr>
                <w:lang w:val="en-US"/>
              </w:rPr>
              <w:t>.</w:t>
            </w:r>
            <w:r>
              <w:rPr>
                <w:lang w:val="en-US"/>
              </w:rPr>
              <w:t>N</w:t>
            </w:r>
            <w:proofErr w:type="spellEnd"/>
            <w:r w:rsidRPr="00647F67">
              <w:rPr>
                <w:lang w:val="en-US"/>
              </w:rPr>
              <w:t>.</w:t>
            </w:r>
            <w:r>
              <w:rPr>
                <w:lang w:val="uk-UA"/>
              </w:rPr>
              <w:t>,  </w:t>
            </w:r>
            <w:proofErr w:type="spellStart"/>
            <w:r>
              <w:rPr>
                <w:lang w:val="en-US"/>
              </w:rPr>
              <w:t>Shablov</w:t>
            </w:r>
            <w:proofErr w:type="spellEnd"/>
            <w:r w:rsidRPr="00647F6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647F67">
              <w:rPr>
                <w:lang w:val="en-US"/>
              </w:rPr>
              <w:t>.</w:t>
            </w:r>
            <w:r>
              <w:rPr>
                <w:lang w:val="en-US"/>
              </w:rPr>
              <w:t>L</w:t>
            </w:r>
            <w:r w:rsidRPr="00647F67">
              <w:rPr>
                <w:lang w:val="en-US"/>
              </w:rPr>
              <w:t>.</w:t>
            </w:r>
            <w:r>
              <w:rPr>
                <w:lang w:val="uk-UA"/>
              </w:rPr>
              <w:t>,</w:t>
            </w:r>
            <w:r w:rsidRPr="000F3CF5"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Stepanyuk</w:t>
            </w:r>
            <w:proofErr w:type="spellEnd"/>
            <w:r w:rsidRPr="000F3CF5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0F3CF5">
              <w:rPr>
                <w:lang w:val="en-US"/>
              </w:rPr>
              <w:t>.</w:t>
            </w:r>
            <w:r>
              <w:rPr>
                <w:lang w:val="en-US"/>
              </w:rPr>
              <w:t>V</w:t>
            </w:r>
            <w:r w:rsidRPr="000F3CF5">
              <w:rPr>
                <w:lang w:val="en-US"/>
              </w:rPr>
              <w:t>.</w:t>
            </w:r>
            <w:r>
              <w:rPr>
                <w:lang w:val="uk-UA"/>
              </w:rPr>
              <w:t>, </w:t>
            </w:r>
            <w:proofErr w:type="spellStart"/>
            <w:r>
              <w:rPr>
                <w:lang w:val="en-US"/>
              </w:rPr>
              <w:t>Tyras</w:t>
            </w:r>
            <w:proofErr w:type="spellEnd"/>
            <w:r>
              <w:rPr>
                <w:lang w:val="en-US"/>
              </w:rPr>
              <w:t xml:space="preserve"> I.A.</w:t>
            </w:r>
            <w:r w:rsidR="00D00AAC">
              <w:rPr>
                <w:lang w:val="en-US"/>
              </w:rPr>
              <w:t xml:space="preserve"> Coulomb interaction effects in many particle nuclear reactions with two-fragment resonance formation//</w:t>
            </w:r>
            <w:r w:rsidR="00D00AAC" w:rsidRPr="00FB2703">
              <w:rPr>
                <w:lang w:val="en-US"/>
              </w:rPr>
              <w:t xml:space="preserve"> Nuclear P</w:t>
            </w:r>
            <w:r w:rsidR="00D00AAC">
              <w:rPr>
                <w:lang w:val="en-US"/>
              </w:rPr>
              <w:t>hysics and Atomic Energy. – 2014</w:t>
            </w:r>
            <w:r w:rsidR="00D00AAC" w:rsidRPr="00FB2703">
              <w:rPr>
                <w:lang w:val="en-US"/>
              </w:rPr>
              <w:t>.</w:t>
            </w:r>
            <w:r w:rsidR="00D00AAC">
              <w:rPr>
                <w:lang w:val="en-US"/>
              </w:rPr>
              <w:t xml:space="preserve"> – V. 15</w:t>
            </w:r>
            <w:proofErr w:type="gramStart"/>
            <w:r w:rsidR="00D00AAC">
              <w:rPr>
                <w:lang w:val="en-US"/>
              </w:rPr>
              <w:t>,.</w:t>
            </w:r>
            <w:proofErr w:type="gramEnd"/>
            <w:r w:rsidR="00D00AAC">
              <w:rPr>
                <w:lang w:val="en-US"/>
              </w:rPr>
              <w:t xml:space="preserve">-№ </w:t>
            </w:r>
            <w:r w:rsidR="00D00AAC" w:rsidRPr="00C628B8">
              <w:t xml:space="preserve">4. – </w:t>
            </w:r>
            <w:r w:rsidR="00C628B8">
              <w:rPr>
                <w:lang w:val="en-US"/>
              </w:rPr>
              <w:t>p</w:t>
            </w:r>
            <w:r w:rsidR="00D00AAC" w:rsidRPr="00C628B8">
              <w:t>.</w:t>
            </w:r>
            <w:r w:rsidR="00C628B8" w:rsidRPr="00C628B8">
              <w:t>334-343.</w:t>
            </w:r>
          </w:p>
          <w:p w:rsidR="00C628B8" w:rsidRPr="00C628B8" w:rsidRDefault="00C628B8" w:rsidP="00C628B8">
            <w:pPr>
              <w:pStyle w:val="3"/>
              <w:ind w:right="-6"/>
              <w:rPr>
                <w:szCs w:val="24"/>
                <w:lang w:val="en-US"/>
              </w:rPr>
            </w:pPr>
            <w:r w:rsidRPr="00C628B8">
              <w:rPr>
                <w:sz w:val="28"/>
                <w:szCs w:val="28"/>
                <w:lang w:val="en-US"/>
              </w:rPr>
              <w:t>27</w:t>
            </w:r>
            <w:r w:rsidRPr="00C628B8">
              <w:rPr>
                <w:lang w:val="en-US"/>
              </w:rPr>
              <w:t>.</w:t>
            </w:r>
            <w:r w:rsidRPr="00C628B8">
              <w:rPr>
                <w:szCs w:val="24"/>
                <w:lang w:val="en-US"/>
              </w:rPr>
              <w:t xml:space="preserve"> </w:t>
            </w:r>
            <w:proofErr w:type="spellStart"/>
            <w:r w:rsidRPr="00C628B8">
              <w:rPr>
                <w:szCs w:val="24"/>
              </w:rPr>
              <w:t>Шаблов</w:t>
            </w:r>
            <w:proofErr w:type="spellEnd"/>
            <w:r w:rsidRPr="00C628B8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В</w:t>
            </w:r>
            <w:r w:rsidRPr="00C628B8"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Л</w:t>
            </w:r>
            <w:r w:rsidRPr="00C628B8">
              <w:rPr>
                <w:szCs w:val="24"/>
                <w:lang w:val="en-US"/>
              </w:rPr>
              <w:t xml:space="preserve">., </w:t>
            </w:r>
            <w:r w:rsidRPr="00C628B8">
              <w:rPr>
                <w:szCs w:val="24"/>
              </w:rPr>
              <w:t>Винницкий</w:t>
            </w:r>
            <w:r w:rsidRPr="00C628B8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П</w:t>
            </w:r>
            <w:r w:rsidRPr="00C628B8"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С</w:t>
            </w:r>
            <w:r w:rsidRPr="00C628B8">
              <w:rPr>
                <w:szCs w:val="24"/>
                <w:lang w:val="en-US"/>
              </w:rPr>
              <w:t xml:space="preserve">., </w:t>
            </w:r>
            <w:r w:rsidRPr="00C628B8">
              <w:rPr>
                <w:szCs w:val="24"/>
              </w:rPr>
              <w:t>Попов</w:t>
            </w:r>
            <w:r w:rsidRPr="00C628B8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Ю</w:t>
            </w:r>
            <w:r w:rsidRPr="00C628B8"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В</w:t>
            </w:r>
            <w:r w:rsidRPr="00C628B8">
              <w:rPr>
                <w:szCs w:val="24"/>
                <w:lang w:val="en-US"/>
              </w:rPr>
              <w:t xml:space="preserve">., </w:t>
            </w:r>
            <w:proofErr w:type="spellStart"/>
            <w:r w:rsidRPr="00C628B8">
              <w:rPr>
                <w:szCs w:val="24"/>
              </w:rPr>
              <w:t>Чулуунбаатар</w:t>
            </w:r>
            <w:proofErr w:type="spellEnd"/>
            <w:r w:rsidRPr="00C628B8">
              <w:rPr>
                <w:szCs w:val="24"/>
                <w:lang w:val="en-US"/>
              </w:rPr>
              <w:t xml:space="preserve"> </w:t>
            </w:r>
            <w:proofErr w:type="gramStart"/>
            <w:r>
              <w:rPr>
                <w:szCs w:val="24"/>
              </w:rPr>
              <w:t>О</w:t>
            </w:r>
            <w:r w:rsidRPr="00C628B8">
              <w:rPr>
                <w:szCs w:val="24"/>
                <w:lang w:val="en-US"/>
              </w:rPr>
              <w:t>.,</w:t>
            </w:r>
            <w:proofErr w:type="gramEnd"/>
            <w:r w:rsidRPr="00C628B8">
              <w:rPr>
                <w:szCs w:val="24"/>
                <w:lang w:val="en-US"/>
              </w:rPr>
              <w:t xml:space="preserve"> </w:t>
            </w:r>
            <w:proofErr w:type="spellStart"/>
            <w:r w:rsidRPr="00C628B8">
              <w:rPr>
                <w:szCs w:val="24"/>
              </w:rPr>
              <w:t>Кузаков</w:t>
            </w:r>
            <w:proofErr w:type="spellEnd"/>
            <w:r w:rsidRPr="00C628B8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</w:t>
            </w:r>
            <w:r w:rsidRPr="00C628B8"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А</w:t>
            </w:r>
            <w:r w:rsidRPr="00C628B8">
              <w:rPr>
                <w:szCs w:val="24"/>
                <w:lang w:val="en-US"/>
              </w:rPr>
              <w:t xml:space="preserve">.  </w:t>
            </w:r>
            <w:proofErr w:type="spellStart"/>
            <w:r w:rsidRPr="00C628B8">
              <w:rPr>
                <w:szCs w:val="24"/>
              </w:rPr>
              <w:t>Борновский</w:t>
            </w:r>
            <w:proofErr w:type="spellEnd"/>
            <w:r w:rsidRPr="00C628B8">
              <w:rPr>
                <w:szCs w:val="24"/>
              </w:rPr>
              <w:t xml:space="preserve"> ряд в теор</w:t>
            </w:r>
            <w:proofErr w:type="gramStart"/>
            <w:r w:rsidRPr="00C628B8">
              <w:rPr>
                <w:szCs w:val="24"/>
              </w:rPr>
              <w:t>ии ио</w:t>
            </w:r>
            <w:proofErr w:type="gramEnd"/>
            <w:r w:rsidRPr="00C628B8">
              <w:rPr>
                <w:szCs w:val="24"/>
              </w:rPr>
              <w:t xml:space="preserve">низации атома электронным ударом //Физика элементарных частиц и атомного ядра.- </w:t>
            </w:r>
            <w:r w:rsidRPr="00C628B8">
              <w:rPr>
                <w:szCs w:val="24"/>
                <w:lang w:val="en-US"/>
              </w:rPr>
              <w:t>2010</w:t>
            </w:r>
            <w:r w:rsidRPr="00C628B8">
              <w:rPr>
                <w:szCs w:val="24"/>
              </w:rPr>
              <w:t>г</w:t>
            </w:r>
            <w:r w:rsidRPr="00C628B8">
              <w:rPr>
                <w:szCs w:val="24"/>
                <w:lang w:val="en-US"/>
              </w:rPr>
              <w:t xml:space="preserve">.- </w:t>
            </w:r>
            <w:r w:rsidRPr="00C628B8">
              <w:rPr>
                <w:szCs w:val="24"/>
              </w:rPr>
              <w:t>т</w:t>
            </w:r>
            <w:r w:rsidRPr="00C628B8">
              <w:rPr>
                <w:szCs w:val="24"/>
                <w:lang w:val="en-US"/>
              </w:rPr>
              <w:t>.41. -</w:t>
            </w:r>
            <w:proofErr w:type="spellStart"/>
            <w:r w:rsidRPr="00C628B8">
              <w:rPr>
                <w:szCs w:val="24"/>
              </w:rPr>
              <w:t>вып</w:t>
            </w:r>
            <w:proofErr w:type="spellEnd"/>
            <w:r w:rsidRPr="00C628B8">
              <w:rPr>
                <w:szCs w:val="24"/>
                <w:lang w:val="en-US"/>
              </w:rPr>
              <w:t xml:space="preserve">.2.- </w:t>
            </w:r>
            <w:r w:rsidRPr="00C628B8">
              <w:rPr>
                <w:szCs w:val="24"/>
              </w:rPr>
              <w:t>с</w:t>
            </w:r>
            <w:r w:rsidRPr="00C628B8">
              <w:rPr>
                <w:szCs w:val="24"/>
                <w:lang w:val="en-US"/>
              </w:rPr>
              <w:t>.607-650.</w:t>
            </w:r>
          </w:p>
          <w:p w:rsidR="00C628B8" w:rsidRPr="00C628B8" w:rsidRDefault="00C628B8" w:rsidP="00C628B8">
            <w:pPr>
              <w:pStyle w:val="3"/>
              <w:ind w:right="-6"/>
              <w:rPr>
                <w:szCs w:val="24"/>
                <w:lang w:val="en-US"/>
              </w:rPr>
            </w:pPr>
            <w:r w:rsidRPr="00C628B8">
              <w:rPr>
                <w:szCs w:val="24"/>
                <w:lang w:val="en-US"/>
              </w:rPr>
              <w:t xml:space="preserve">28. K. A. </w:t>
            </w:r>
            <w:proofErr w:type="spellStart"/>
            <w:r w:rsidRPr="00C628B8">
              <w:rPr>
                <w:szCs w:val="24"/>
                <w:lang w:val="en-US"/>
              </w:rPr>
              <w:t>Kouzakov</w:t>
            </w:r>
            <w:proofErr w:type="spellEnd"/>
            <w:r w:rsidRPr="00C628B8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K.A., </w:t>
            </w:r>
            <w:r w:rsidRPr="00C628B8">
              <w:rPr>
                <w:szCs w:val="24"/>
                <w:lang w:val="en-US"/>
              </w:rPr>
              <w:t>Popov</w:t>
            </w:r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Yu.V</w:t>
            </w:r>
            <w:proofErr w:type="spellEnd"/>
            <w:r>
              <w:rPr>
                <w:szCs w:val="24"/>
                <w:lang w:val="en-US"/>
              </w:rPr>
              <w:t>.</w:t>
            </w:r>
            <w:proofErr w:type="gramStart"/>
            <w:r>
              <w:rPr>
                <w:szCs w:val="24"/>
                <w:lang w:val="en-US"/>
              </w:rPr>
              <w:t xml:space="preserve">, </w:t>
            </w:r>
            <w:r w:rsidRPr="00C628B8">
              <w:rPr>
                <w:szCs w:val="24"/>
                <w:lang w:val="en-US"/>
              </w:rPr>
              <w:t xml:space="preserve"> </w:t>
            </w:r>
            <w:proofErr w:type="spellStart"/>
            <w:r w:rsidRPr="00C628B8">
              <w:rPr>
                <w:szCs w:val="24"/>
                <w:lang w:val="en-US"/>
              </w:rPr>
              <w:t>Shablov</w:t>
            </w:r>
            <w:proofErr w:type="spellEnd"/>
            <w:proofErr w:type="gramEnd"/>
            <w:r>
              <w:rPr>
                <w:szCs w:val="24"/>
                <w:lang w:val="en-US"/>
              </w:rPr>
              <w:t xml:space="preserve"> V.L.</w:t>
            </w:r>
            <w:r w:rsidRPr="00C628B8">
              <w:rPr>
                <w:szCs w:val="24"/>
                <w:lang w:val="en-US"/>
              </w:rPr>
              <w:t xml:space="preserve"> Com</w:t>
            </w:r>
            <w:r w:rsidR="0018762F">
              <w:rPr>
                <w:szCs w:val="24"/>
              </w:rPr>
              <w:t>д</w:t>
            </w:r>
            <w:proofErr w:type="spellStart"/>
            <w:r w:rsidRPr="00C628B8">
              <w:rPr>
                <w:szCs w:val="24"/>
                <w:lang w:val="en-US"/>
              </w:rPr>
              <w:t>ment</w:t>
            </w:r>
            <w:proofErr w:type="spellEnd"/>
            <w:r w:rsidRPr="00C628B8">
              <w:rPr>
                <w:szCs w:val="24"/>
                <w:lang w:val="en-US"/>
              </w:rPr>
              <w:t xml:space="preserve"> on “Exact three-dimensional wave functional and the on-shell </w:t>
            </w:r>
            <w:r w:rsidRPr="00C628B8">
              <w:rPr>
                <w:i/>
                <w:szCs w:val="24"/>
                <w:lang w:val="en-US"/>
              </w:rPr>
              <w:t>t</w:t>
            </w:r>
            <w:r w:rsidRPr="00C628B8">
              <w:rPr>
                <w:szCs w:val="24"/>
                <w:lang w:val="en-US"/>
              </w:rPr>
              <w:t xml:space="preserve"> matrix for the  sharply cut-off Coulomb potential: Failure of the standard renormalization factor”// Physical Review C.-2010.-v.81, 019801-1 - 019801-2.</w:t>
            </w:r>
          </w:p>
          <w:p w:rsidR="00C628B8" w:rsidRPr="00C628B8" w:rsidRDefault="00C628B8" w:rsidP="00C628B8">
            <w:pPr>
              <w:pStyle w:val="3"/>
              <w:ind w:right="-6"/>
              <w:rPr>
                <w:szCs w:val="24"/>
              </w:rPr>
            </w:pPr>
            <w:r w:rsidRPr="00C628B8">
              <w:rPr>
                <w:szCs w:val="24"/>
              </w:rPr>
              <w:t>29.  Попов</w:t>
            </w:r>
            <w:r>
              <w:rPr>
                <w:szCs w:val="24"/>
              </w:rPr>
              <w:t xml:space="preserve"> Ю.В</w:t>
            </w:r>
            <w:r w:rsidRPr="00C628B8">
              <w:rPr>
                <w:szCs w:val="24"/>
              </w:rPr>
              <w:t xml:space="preserve">, </w:t>
            </w:r>
            <w:proofErr w:type="spellStart"/>
            <w:r w:rsidRPr="00C628B8">
              <w:rPr>
                <w:szCs w:val="24"/>
              </w:rPr>
              <w:t>Чулуунбаатар</w:t>
            </w:r>
            <w:proofErr w:type="spellEnd"/>
            <w:r>
              <w:rPr>
                <w:szCs w:val="24"/>
              </w:rPr>
              <w:t xml:space="preserve"> О.</w:t>
            </w:r>
            <w:r w:rsidRPr="00C628B8">
              <w:rPr>
                <w:szCs w:val="24"/>
              </w:rPr>
              <w:t>, .</w:t>
            </w:r>
            <w:proofErr w:type="spellStart"/>
            <w:r w:rsidRPr="00C628B8">
              <w:rPr>
                <w:szCs w:val="24"/>
              </w:rPr>
              <w:t>Шаблов</w:t>
            </w:r>
            <w:proofErr w:type="spellEnd"/>
            <w:r>
              <w:rPr>
                <w:szCs w:val="24"/>
              </w:rPr>
              <w:t xml:space="preserve"> В.Л., </w:t>
            </w:r>
            <w:r w:rsidRPr="00C628B8">
              <w:rPr>
                <w:szCs w:val="24"/>
              </w:rPr>
              <w:t xml:space="preserve"> </w:t>
            </w:r>
            <w:proofErr w:type="spellStart"/>
            <w:r w:rsidRPr="00C628B8">
              <w:rPr>
                <w:szCs w:val="24"/>
              </w:rPr>
              <w:t>Кузаков</w:t>
            </w:r>
            <w:proofErr w:type="spellEnd"/>
            <w:r w:rsidRPr="00C628B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К.А. </w:t>
            </w:r>
            <w:r w:rsidRPr="00C628B8">
              <w:rPr>
                <w:szCs w:val="24"/>
              </w:rPr>
              <w:t xml:space="preserve">Процессы многократной ионизации с участием быстрых заряженных частиц //Физика элементарных частиц и атомного </w:t>
            </w:r>
            <w:r>
              <w:rPr>
                <w:szCs w:val="24"/>
              </w:rPr>
              <w:t>ядра.-2010.- т.41.-</w:t>
            </w:r>
            <w:r w:rsidRPr="00C628B8">
              <w:rPr>
                <w:szCs w:val="24"/>
              </w:rPr>
              <w:t xml:space="preserve"> вып.4.-</w:t>
            </w:r>
            <w:r w:rsidRPr="00C628B8">
              <w:rPr>
                <w:szCs w:val="24"/>
                <w:lang w:val="en-US"/>
              </w:rPr>
              <w:t>c</w:t>
            </w:r>
            <w:r w:rsidRPr="00C628B8">
              <w:rPr>
                <w:szCs w:val="24"/>
              </w:rPr>
              <w:t>.1019-1074.</w:t>
            </w:r>
          </w:p>
          <w:p w:rsidR="00C628B8" w:rsidRPr="00757316" w:rsidRDefault="00144196" w:rsidP="00F22163">
            <w:r>
              <w:t>30.</w:t>
            </w:r>
            <w:r w:rsidRPr="00757316">
              <w:t>Дьяченко П.П.</w:t>
            </w:r>
            <w:r w:rsidR="00396A8F">
              <w:t xml:space="preserve">, </w:t>
            </w:r>
            <w:r w:rsidRPr="00757316">
              <w:t>Калякина О.Н.,</w:t>
            </w:r>
            <w:r w:rsidR="009C51A3">
              <w:t xml:space="preserve"> </w:t>
            </w:r>
            <w:proofErr w:type="spellStart"/>
            <w:r w:rsidRPr="00757316">
              <w:t>Кухарчук</w:t>
            </w:r>
            <w:proofErr w:type="spellEnd"/>
            <w:r w:rsidRPr="00757316">
              <w:t xml:space="preserve"> О.Ф.,</w:t>
            </w:r>
            <w:r w:rsidR="009C51A3">
              <w:t xml:space="preserve"> </w:t>
            </w:r>
            <w:r w:rsidR="00F22163" w:rsidRPr="00757316">
              <w:t>Полетаев Е.Д.,</w:t>
            </w:r>
            <w:r w:rsidR="00396A8F">
              <w:t xml:space="preserve"> </w:t>
            </w:r>
            <w:r w:rsidRPr="00757316">
              <w:t>Смольский В.Н.</w:t>
            </w:r>
            <w:r w:rsidR="009C51A3">
              <w:t xml:space="preserve"> и др.</w:t>
            </w:r>
            <w:r w:rsidRPr="00757316">
              <w:t xml:space="preserve"> </w:t>
            </w:r>
            <w:r w:rsidR="00AB6981" w:rsidRPr="00757316">
              <w:t xml:space="preserve">Промышленные </w:t>
            </w:r>
            <w:r w:rsidR="00AB6981" w:rsidRPr="00757316">
              <w:lastRenderedPageBreak/>
              <w:t>технологии на основе ядерно-оптического преобразователя энергии импульсного действия</w:t>
            </w:r>
            <w:r w:rsidR="00757316" w:rsidRPr="00757316">
              <w:t>//</w:t>
            </w:r>
            <w:r w:rsidR="00757316" w:rsidRPr="00757316">
              <w:rPr>
                <w:iCs/>
              </w:rPr>
              <w:t xml:space="preserve"> Теплоэнергетика.- 2014.- №5.- с. 48-53.</w:t>
            </w:r>
          </w:p>
          <w:p w:rsidR="00C628B8" w:rsidRPr="00DD205C" w:rsidRDefault="00757316" w:rsidP="00396A8F">
            <w:r>
              <w:t>31.</w:t>
            </w:r>
            <w:r w:rsidR="00396A8F" w:rsidRPr="00BB5328">
              <w:rPr>
                <w:sz w:val="22"/>
              </w:rPr>
              <w:t xml:space="preserve"> </w:t>
            </w:r>
            <w:r w:rsidR="00396A8F" w:rsidRPr="00DD205C">
              <w:t>Рачков В.И., Калякин С.Г., Орлов Ю.И., Сорокин А.П.</w:t>
            </w:r>
            <w:r w:rsidR="00DD205C" w:rsidRPr="00DD205C">
              <w:t xml:space="preserve"> От Первой АЭС до ЯЭУ поколения IV (к 60-летию Первой в мире АЭС)//</w:t>
            </w:r>
            <w:r w:rsidR="00DD205C" w:rsidRPr="00DD205C">
              <w:rPr>
                <w:iCs/>
              </w:rPr>
              <w:t xml:space="preserve"> Теплоэнергетика.- 2014.- №.-, с. 11-19.</w:t>
            </w:r>
          </w:p>
          <w:p w:rsidR="00DD7931" w:rsidRDefault="00BB5845" w:rsidP="00DD7931">
            <w:r>
              <w:t>32. Лазаренко Г.Э.,</w:t>
            </w:r>
            <w:proofErr w:type="spellStart"/>
            <w:r>
              <w:t>Тулин</w:t>
            </w:r>
            <w:proofErr w:type="spellEnd"/>
            <w:r>
              <w:t xml:space="preserve"> С.М., Медведев В.В. Разработка аварийного источника тока для АЭС</w:t>
            </w:r>
            <w:r w:rsidRPr="00BB5845">
              <w:t xml:space="preserve">// </w:t>
            </w:r>
            <w:r w:rsidR="00DD7931">
              <w:t>Научно- технический вестник Поволжья.-201</w:t>
            </w:r>
            <w:r w:rsidR="00DD7931" w:rsidRPr="00DD7931">
              <w:t>3</w:t>
            </w:r>
            <w:r w:rsidR="00DD7931">
              <w:t>.-№</w:t>
            </w:r>
            <w:r w:rsidR="00DD7931" w:rsidRPr="00DD7931">
              <w:t>2</w:t>
            </w:r>
            <w:r w:rsidR="00DD7931">
              <w:t>.</w:t>
            </w:r>
            <w:r w:rsidR="00DD7931" w:rsidRPr="00DD7931">
              <w:t>-</w:t>
            </w:r>
            <w:r w:rsidR="00DD7931">
              <w:t>с.158-161.</w:t>
            </w:r>
          </w:p>
          <w:p w:rsidR="00432452" w:rsidRDefault="00432452" w:rsidP="00432452">
            <w:r>
              <w:t>33. Лазаренко Д.Г., Лазаренко Г.Э., Прудников П.И, Андрюшин И.И. Разработка  технологии термоэмиссионного преобразования энергии на основе капельно-плазменной рабочей среды</w:t>
            </w:r>
            <w:r w:rsidRPr="00432452">
              <w:t>//</w:t>
            </w:r>
            <w:r>
              <w:t xml:space="preserve"> Научно- технический вестник Поволжья.-201</w:t>
            </w:r>
            <w:r w:rsidRPr="00DD7931">
              <w:t>3</w:t>
            </w:r>
            <w:r>
              <w:t>.-№1.</w:t>
            </w:r>
            <w:r w:rsidRPr="00DD7931">
              <w:t>-</w:t>
            </w:r>
            <w:r>
              <w:t>с.28-30.</w:t>
            </w:r>
          </w:p>
          <w:p w:rsidR="00432452" w:rsidRDefault="00432452" w:rsidP="00432452">
            <w:r>
              <w:t xml:space="preserve">34. Лазаренко Д.Г., </w:t>
            </w:r>
            <w:proofErr w:type="spellStart"/>
            <w:r>
              <w:t>Ружников</w:t>
            </w:r>
            <w:proofErr w:type="spellEnd"/>
            <w:r>
              <w:t xml:space="preserve"> В.А., Агафонов В.Р., Лазаренко Г.Э., </w:t>
            </w:r>
            <w:proofErr w:type="spellStart"/>
            <w:r>
              <w:t>Тулин</w:t>
            </w:r>
            <w:proofErr w:type="spellEnd"/>
            <w:r>
              <w:t xml:space="preserve"> С.М. Разработка композитного </w:t>
            </w:r>
            <w:proofErr w:type="spellStart"/>
            <w:r>
              <w:t>наноструктурированного</w:t>
            </w:r>
            <w:proofErr w:type="spellEnd"/>
            <w:r>
              <w:t xml:space="preserve"> коллектора термоэмиссионного преобразователя</w:t>
            </w:r>
            <w:r w:rsidRPr="00432452">
              <w:t>//</w:t>
            </w:r>
            <w:r>
              <w:t xml:space="preserve"> Научно- технический вестник Поволжья.-201</w:t>
            </w:r>
            <w:r w:rsidRPr="00DD7931">
              <w:t>3</w:t>
            </w:r>
            <w:r>
              <w:t>.-№2.</w:t>
            </w:r>
            <w:r w:rsidRPr="00DD7931">
              <w:t>-</w:t>
            </w:r>
            <w:r>
              <w:t>с.32-36.</w:t>
            </w:r>
          </w:p>
          <w:p w:rsidR="00432452" w:rsidRDefault="00432452" w:rsidP="00432452">
            <w:r>
              <w:t xml:space="preserve">35. Лазаренко Г.Э., Агафонов В.Р., </w:t>
            </w:r>
            <w:proofErr w:type="spellStart"/>
            <w:r>
              <w:t>Тулин</w:t>
            </w:r>
            <w:proofErr w:type="spellEnd"/>
            <w:r>
              <w:t xml:space="preserve"> С.М.</w:t>
            </w:r>
            <w:r w:rsidR="009A673A">
              <w:t>,</w:t>
            </w:r>
            <w:r>
              <w:t xml:space="preserve"> </w:t>
            </w:r>
            <w:proofErr w:type="spellStart"/>
            <w:r>
              <w:t>Ружников</w:t>
            </w:r>
            <w:proofErr w:type="spellEnd"/>
            <w:r>
              <w:t xml:space="preserve"> В.А., Лазаренко Д.Г. </w:t>
            </w:r>
            <w:r w:rsidR="009A673A">
              <w:t>Исследование</w:t>
            </w:r>
            <w:r>
              <w:t xml:space="preserve"> </w:t>
            </w:r>
            <w:proofErr w:type="gramStart"/>
            <w:r>
              <w:t>композит</w:t>
            </w:r>
            <w:r w:rsidR="009A673A">
              <w:t>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наноструктурированного</w:t>
            </w:r>
            <w:proofErr w:type="spellEnd"/>
            <w:r>
              <w:t xml:space="preserve"> коллектора термоэмиссионного преобразователя</w:t>
            </w:r>
            <w:r w:rsidRPr="00432452">
              <w:t>//</w:t>
            </w:r>
            <w:r>
              <w:t xml:space="preserve"> Научно- технический вестник Поволжья.-201</w:t>
            </w:r>
            <w:r w:rsidRPr="00DD7931">
              <w:t>3</w:t>
            </w:r>
            <w:r>
              <w:t>.-№6.</w:t>
            </w:r>
            <w:r w:rsidRPr="00DD7931">
              <w:t>-</w:t>
            </w:r>
            <w:r>
              <w:t>с.35-38.</w:t>
            </w:r>
          </w:p>
          <w:p w:rsidR="00940A79" w:rsidRPr="00444DFA" w:rsidRDefault="00940A79" w:rsidP="00432452">
            <w:pPr>
              <w:rPr>
                <w:lang w:val="en-US"/>
              </w:rPr>
            </w:pPr>
            <w:r w:rsidRPr="0018762F">
              <w:rPr>
                <w:lang w:val="en-US"/>
              </w:rPr>
              <w:t>36.</w:t>
            </w:r>
            <w:r w:rsidR="0018762F" w:rsidRPr="0018762F">
              <w:rPr>
                <w:lang w:val="en-US"/>
              </w:rPr>
              <w:t xml:space="preserve"> </w:t>
            </w:r>
            <w:proofErr w:type="spellStart"/>
            <w:r w:rsidR="0018762F">
              <w:rPr>
                <w:lang w:val="en-US"/>
              </w:rPr>
              <w:t>Duzhov</w:t>
            </w:r>
            <w:proofErr w:type="spellEnd"/>
            <w:r w:rsidR="0018762F" w:rsidRPr="0018762F">
              <w:rPr>
                <w:lang w:val="en-US"/>
              </w:rPr>
              <w:t xml:space="preserve"> </w:t>
            </w:r>
            <w:proofErr w:type="spellStart"/>
            <w:r w:rsidR="0018762F">
              <w:rPr>
                <w:lang w:val="en-US"/>
              </w:rPr>
              <w:t>Yu</w:t>
            </w:r>
            <w:r w:rsidR="0018762F" w:rsidRPr="0018762F">
              <w:rPr>
                <w:lang w:val="en-US"/>
              </w:rPr>
              <w:t>.</w:t>
            </w:r>
            <w:r w:rsidR="0018762F">
              <w:rPr>
                <w:lang w:val="en-US"/>
              </w:rPr>
              <w:t>A</w:t>
            </w:r>
            <w:proofErr w:type="spellEnd"/>
            <w:r w:rsidR="0018762F" w:rsidRPr="0018762F">
              <w:rPr>
                <w:lang w:val="en-US"/>
              </w:rPr>
              <w:t xml:space="preserve">., </w:t>
            </w:r>
            <w:proofErr w:type="spellStart"/>
            <w:r w:rsidR="0018762F">
              <w:rPr>
                <w:lang w:val="en-US"/>
              </w:rPr>
              <w:t>Kukharchuk</w:t>
            </w:r>
            <w:proofErr w:type="spellEnd"/>
            <w:r w:rsidR="0018762F" w:rsidRPr="0018762F">
              <w:rPr>
                <w:lang w:val="en-US"/>
              </w:rPr>
              <w:t xml:space="preserve"> </w:t>
            </w:r>
            <w:r w:rsidR="0018762F">
              <w:rPr>
                <w:lang w:val="en-US"/>
              </w:rPr>
              <w:t>O</w:t>
            </w:r>
            <w:r w:rsidR="0018762F" w:rsidRPr="0018762F">
              <w:rPr>
                <w:lang w:val="en-US"/>
              </w:rPr>
              <w:t>.</w:t>
            </w:r>
            <w:r w:rsidR="0018762F">
              <w:rPr>
                <w:lang w:val="en-US"/>
              </w:rPr>
              <w:t>F</w:t>
            </w:r>
            <w:r w:rsidR="0018762F" w:rsidRPr="0018762F">
              <w:rPr>
                <w:lang w:val="en-US"/>
              </w:rPr>
              <w:t xml:space="preserve">., </w:t>
            </w:r>
            <w:proofErr w:type="spellStart"/>
            <w:r w:rsidR="0018762F">
              <w:rPr>
                <w:lang w:val="en-US"/>
              </w:rPr>
              <w:t>Poletaev</w:t>
            </w:r>
            <w:proofErr w:type="spellEnd"/>
            <w:r w:rsidR="0018762F" w:rsidRPr="0018762F">
              <w:rPr>
                <w:lang w:val="en-US"/>
              </w:rPr>
              <w:t xml:space="preserve"> </w:t>
            </w:r>
            <w:r w:rsidR="0018762F">
              <w:rPr>
                <w:lang w:val="en-US"/>
              </w:rPr>
              <w:t>E</w:t>
            </w:r>
            <w:r w:rsidR="0018762F" w:rsidRPr="0018762F">
              <w:rPr>
                <w:lang w:val="en-US"/>
              </w:rPr>
              <w:t>.</w:t>
            </w:r>
            <w:r w:rsidR="0018762F">
              <w:rPr>
                <w:lang w:val="en-US"/>
              </w:rPr>
              <w:t>D</w:t>
            </w:r>
            <w:r w:rsidR="0018762F" w:rsidRPr="0018762F">
              <w:rPr>
                <w:lang w:val="en-US"/>
              </w:rPr>
              <w:t xml:space="preserve">., </w:t>
            </w:r>
            <w:proofErr w:type="spellStart"/>
            <w:r w:rsidR="0018762F">
              <w:rPr>
                <w:lang w:val="en-US"/>
              </w:rPr>
              <w:t>Smolsky</w:t>
            </w:r>
            <w:proofErr w:type="spellEnd"/>
            <w:r w:rsidR="0018762F" w:rsidRPr="0018762F">
              <w:rPr>
                <w:lang w:val="en-US"/>
              </w:rPr>
              <w:t xml:space="preserve"> </w:t>
            </w:r>
            <w:r w:rsidR="0018762F">
              <w:rPr>
                <w:lang w:val="en-US"/>
              </w:rPr>
              <w:t>V</w:t>
            </w:r>
            <w:r w:rsidR="0018762F" w:rsidRPr="0018762F">
              <w:rPr>
                <w:lang w:val="en-US"/>
              </w:rPr>
              <w:t>.</w:t>
            </w:r>
            <w:r w:rsidR="0018762F">
              <w:rPr>
                <w:lang w:val="en-US"/>
              </w:rPr>
              <w:t>N</w:t>
            </w:r>
            <w:r w:rsidR="0018762F" w:rsidRPr="0018762F">
              <w:rPr>
                <w:lang w:val="en-US"/>
              </w:rPr>
              <w:t xml:space="preserve">., </w:t>
            </w:r>
            <w:r w:rsidR="0018762F">
              <w:rPr>
                <w:lang w:val="en-US"/>
              </w:rPr>
              <w:t xml:space="preserve">Suvorov A.A. Lasing characteristics of the </w:t>
            </w:r>
            <w:proofErr w:type="spellStart"/>
            <w:r w:rsidR="0018762F">
              <w:rPr>
                <w:lang w:val="en-US"/>
              </w:rPr>
              <w:t>Ar-Xe</w:t>
            </w:r>
            <w:proofErr w:type="spellEnd"/>
            <w:r w:rsidR="0018762F">
              <w:rPr>
                <w:lang w:val="en-US"/>
              </w:rPr>
              <w:t xml:space="preserve"> and He- </w:t>
            </w:r>
            <w:proofErr w:type="spellStart"/>
            <w:r w:rsidR="0018762F">
              <w:rPr>
                <w:lang w:val="en-US"/>
              </w:rPr>
              <w:t>Ar-Xe</w:t>
            </w:r>
            <w:proofErr w:type="spellEnd"/>
            <w:r w:rsidR="0018762F">
              <w:rPr>
                <w:lang w:val="en-US"/>
              </w:rPr>
              <w:t xml:space="preserve">  mixtures pumped by fission </w:t>
            </w:r>
            <w:proofErr w:type="spellStart"/>
            <w:r w:rsidR="0018762F">
              <w:rPr>
                <w:lang w:val="en-US"/>
              </w:rPr>
              <w:t>gragments</w:t>
            </w:r>
            <w:proofErr w:type="spellEnd"/>
            <w:r w:rsidR="0018762F">
              <w:rPr>
                <w:lang w:val="en-US"/>
              </w:rPr>
              <w:t>// Quantum Electrinics.-2010.-v.40.-</w:t>
            </w:r>
            <w:r w:rsidR="0018762F" w:rsidRPr="0018762F">
              <w:rPr>
                <w:lang w:val="en-US"/>
              </w:rPr>
              <w:t>№1.-</w:t>
            </w:r>
            <w:r w:rsidR="0018762F">
              <w:t>р</w:t>
            </w:r>
            <w:r w:rsidR="0018762F" w:rsidRPr="0018762F">
              <w:rPr>
                <w:lang w:val="en-US"/>
              </w:rPr>
              <w:t>.11-18.</w:t>
            </w:r>
          </w:p>
          <w:p w:rsidR="00231696" w:rsidRDefault="001C2ABE" w:rsidP="00943387">
            <w:r>
              <w:t>37.</w:t>
            </w:r>
            <w:r w:rsidR="00943387">
              <w:t xml:space="preserve"> Николаев М.А., Юферов А.Г. Алгоритмы организации вариантных проектных расчетов</w:t>
            </w:r>
            <w:r w:rsidR="00943387" w:rsidRPr="00943387">
              <w:t>//</w:t>
            </w:r>
            <w:r w:rsidR="00943387" w:rsidRPr="00432452">
              <w:t>//</w:t>
            </w:r>
            <w:r w:rsidR="00943387">
              <w:t xml:space="preserve"> Научно- технический вестник Поволжья.-201</w:t>
            </w:r>
            <w:r w:rsidR="00943387" w:rsidRPr="00DD7931">
              <w:t>3</w:t>
            </w:r>
            <w:r w:rsidR="00943387">
              <w:t>.-№6.</w:t>
            </w:r>
            <w:r w:rsidR="00943387" w:rsidRPr="00DD7931">
              <w:t>-</w:t>
            </w:r>
            <w:r w:rsidR="00943387">
              <w:t>с.388-393</w:t>
            </w:r>
          </w:p>
          <w:p w:rsidR="00943387" w:rsidRDefault="00231696" w:rsidP="00943387">
            <w:r>
              <w:t>38. Юферов А.Г</w:t>
            </w:r>
            <w:r w:rsidR="00AA2C01">
              <w:t>.</w:t>
            </w:r>
            <w:r>
              <w:t xml:space="preserve"> Шумовая и</w:t>
            </w:r>
            <w:r w:rsidR="00896D6F">
              <w:t>дентификация переходной характер</w:t>
            </w:r>
            <w:r>
              <w:t>истики запаздывающих нейтронов</w:t>
            </w:r>
            <w:r w:rsidRPr="00231696">
              <w:t>//</w:t>
            </w:r>
            <w:r w:rsidR="00AA2C01">
              <w:t>Атомная энергия.-2012.-Т.113.-№4.-с.235-237.</w:t>
            </w:r>
          </w:p>
          <w:p w:rsidR="0062497A" w:rsidRPr="0062497A" w:rsidRDefault="00AA2C01" w:rsidP="00AA2C01">
            <w:r>
              <w:t>39.  Юферов А.Г. Обобщенная линейная модель для</w:t>
            </w:r>
            <w:r w:rsidR="00896D6F">
              <w:t xml:space="preserve"> </w:t>
            </w:r>
            <w:r>
              <w:t>идентификации параметров кинетики ядерного реактора</w:t>
            </w:r>
            <w:r w:rsidRPr="00AA2C01">
              <w:t>//</w:t>
            </w:r>
            <w:r>
              <w:t xml:space="preserve"> Атомная энергия.-201</w:t>
            </w:r>
            <w:r w:rsidRPr="00AA2C01">
              <w:t>0</w:t>
            </w:r>
            <w:r>
              <w:t>.-Т.1</w:t>
            </w:r>
            <w:r w:rsidRPr="00AA2C01">
              <w:t>08</w:t>
            </w:r>
            <w:r>
              <w:t>.-№</w:t>
            </w:r>
            <w:r w:rsidRPr="00AA2C01">
              <w:t>1</w:t>
            </w:r>
            <w:r>
              <w:t>.-с.</w:t>
            </w:r>
            <w:r w:rsidRPr="0062497A">
              <w:t>8-12</w:t>
            </w:r>
          </w:p>
          <w:p w:rsidR="0062497A" w:rsidRPr="00444DFA" w:rsidRDefault="0062497A" w:rsidP="0062497A">
            <w:pPr>
              <w:jc w:val="both"/>
              <w:rPr>
                <w:lang w:val="en-US"/>
              </w:rPr>
            </w:pPr>
            <w:r w:rsidRPr="0062497A">
              <w:t>40</w:t>
            </w:r>
            <w:r>
              <w:t>. Юферов А.Г., Ибрагимов Р.Л. Интервальная оценка реактивности</w:t>
            </w:r>
            <w:r w:rsidRPr="0062497A">
              <w:t>//</w:t>
            </w:r>
            <w:r>
              <w:t xml:space="preserve"> Известия вузов. Ядерная</w:t>
            </w:r>
            <w:r w:rsidRPr="00444DFA">
              <w:rPr>
                <w:lang w:val="en-US"/>
              </w:rPr>
              <w:t xml:space="preserve"> </w:t>
            </w:r>
            <w:r>
              <w:t>энергетика</w:t>
            </w:r>
            <w:r w:rsidRPr="00444DFA">
              <w:rPr>
                <w:lang w:val="en-US"/>
              </w:rPr>
              <w:t xml:space="preserve">.-2010.- №3.- </w:t>
            </w:r>
            <w:r>
              <w:t>с</w:t>
            </w:r>
            <w:r w:rsidRPr="00444DFA">
              <w:rPr>
                <w:lang w:val="en-US"/>
              </w:rPr>
              <w:t>.48-54.</w:t>
            </w:r>
          </w:p>
          <w:p w:rsidR="00444DFA" w:rsidRPr="002E2FB2" w:rsidRDefault="00444DFA" w:rsidP="0062497A">
            <w:pPr>
              <w:jc w:val="both"/>
              <w:rPr>
                <w:lang w:val="en-US"/>
              </w:rPr>
            </w:pPr>
            <w:r w:rsidRPr="00444DFA">
              <w:rPr>
                <w:lang w:val="en-US"/>
              </w:rPr>
              <w:t>41</w:t>
            </w:r>
            <w:proofErr w:type="gramStart"/>
            <w:r w:rsidRPr="00444DFA">
              <w:rPr>
                <w:lang w:val="en-US"/>
              </w:rPr>
              <w:t>.</w:t>
            </w:r>
            <w:r>
              <w:rPr>
                <w:lang w:val="en-US"/>
              </w:rPr>
              <w:t>Yuferov</w:t>
            </w:r>
            <w:proofErr w:type="gramEnd"/>
            <w:r>
              <w:rPr>
                <w:lang w:val="en-US"/>
              </w:rPr>
              <w:t xml:space="preserve"> A.G. Noise identification of the transient response of delayed neutrons//Atomic Energy.-2013.-v.113.-</w:t>
            </w:r>
            <w:r w:rsidRPr="00444DFA">
              <w:rPr>
                <w:lang w:val="en-US"/>
              </w:rPr>
              <w:t>№4.-</w:t>
            </w:r>
            <w:r>
              <w:t>р</w:t>
            </w:r>
            <w:r w:rsidRPr="00444DFA">
              <w:rPr>
                <w:lang w:val="en-US"/>
              </w:rPr>
              <w:t>.291-294.</w:t>
            </w:r>
          </w:p>
          <w:p w:rsidR="005436F6" w:rsidRPr="002E2FB2" w:rsidRDefault="005436F6" w:rsidP="0062497A">
            <w:pPr>
              <w:jc w:val="both"/>
              <w:rPr>
                <w:lang w:val="en-US"/>
              </w:rPr>
            </w:pPr>
          </w:p>
          <w:p w:rsidR="00AA2C01" w:rsidRPr="00444DFA" w:rsidRDefault="00AA2C01" w:rsidP="00AA2C01">
            <w:pPr>
              <w:rPr>
                <w:lang w:val="en-US"/>
              </w:rPr>
            </w:pPr>
          </w:p>
          <w:p w:rsidR="00AA2C01" w:rsidRPr="00444DFA" w:rsidRDefault="00AA2C01" w:rsidP="00943387">
            <w:pPr>
              <w:rPr>
                <w:lang w:val="en-US"/>
              </w:rPr>
            </w:pPr>
          </w:p>
          <w:p w:rsidR="001C2ABE" w:rsidRPr="00444DFA" w:rsidRDefault="001C2ABE" w:rsidP="00432452">
            <w:pPr>
              <w:rPr>
                <w:lang w:val="en-US"/>
              </w:rPr>
            </w:pPr>
          </w:p>
          <w:p w:rsidR="00432452" w:rsidRPr="00444DFA" w:rsidRDefault="00432452" w:rsidP="00432452">
            <w:pPr>
              <w:rPr>
                <w:lang w:val="en-US"/>
              </w:rPr>
            </w:pPr>
          </w:p>
          <w:p w:rsidR="00432452" w:rsidRPr="00444DFA" w:rsidRDefault="00432452" w:rsidP="00432452">
            <w:pPr>
              <w:rPr>
                <w:lang w:val="en-US"/>
              </w:rPr>
            </w:pPr>
          </w:p>
          <w:p w:rsidR="00432452" w:rsidRPr="00444DFA" w:rsidRDefault="00432452" w:rsidP="00DD7931">
            <w:pPr>
              <w:rPr>
                <w:lang w:val="en-US"/>
              </w:rPr>
            </w:pPr>
          </w:p>
          <w:p w:rsidR="00C628B8" w:rsidRPr="00444DFA" w:rsidRDefault="00C628B8" w:rsidP="00C628B8">
            <w:pPr>
              <w:ind w:left="540" w:hanging="540"/>
              <w:rPr>
                <w:lang w:val="en-US"/>
              </w:rPr>
            </w:pPr>
          </w:p>
          <w:p w:rsidR="00647F67" w:rsidRPr="00444DFA" w:rsidRDefault="00D00AAC" w:rsidP="004A341A">
            <w:pPr>
              <w:jc w:val="both"/>
              <w:rPr>
                <w:lang w:val="en-US"/>
              </w:rPr>
            </w:pPr>
            <w:r w:rsidRPr="00444DFA">
              <w:rPr>
                <w:lang w:val="en-US"/>
              </w:rPr>
              <w:t xml:space="preserve"> </w:t>
            </w:r>
          </w:p>
          <w:p w:rsidR="004A341A" w:rsidRPr="00444DFA" w:rsidRDefault="004A341A" w:rsidP="007219D9">
            <w:pPr>
              <w:rPr>
                <w:lang w:val="en-US"/>
              </w:rPr>
            </w:pPr>
          </w:p>
          <w:p w:rsidR="003D159F" w:rsidRPr="00444DFA" w:rsidRDefault="003D159F" w:rsidP="003D159F">
            <w:pPr>
              <w:rPr>
                <w:lang w:val="en-US"/>
              </w:rPr>
            </w:pPr>
          </w:p>
          <w:p w:rsidR="003D159F" w:rsidRPr="00444DFA" w:rsidRDefault="003D159F" w:rsidP="003D159F">
            <w:pPr>
              <w:jc w:val="both"/>
              <w:rPr>
                <w:lang w:val="en-US"/>
              </w:rPr>
            </w:pPr>
          </w:p>
          <w:p w:rsidR="003D159F" w:rsidRPr="00444DFA" w:rsidRDefault="003D159F" w:rsidP="003D159F">
            <w:pPr>
              <w:rPr>
                <w:lang w:val="en-US"/>
              </w:rPr>
            </w:pPr>
          </w:p>
          <w:p w:rsidR="004D26A1" w:rsidRPr="00444DFA" w:rsidRDefault="004D26A1" w:rsidP="007451B3">
            <w:pPr>
              <w:rPr>
                <w:lang w:val="en-US"/>
              </w:rPr>
            </w:pPr>
          </w:p>
          <w:p w:rsidR="004B5CF3" w:rsidRPr="00444DFA" w:rsidRDefault="004B5CF3" w:rsidP="004B5CF3">
            <w:pPr>
              <w:jc w:val="center"/>
              <w:rPr>
                <w:lang w:val="en-US"/>
              </w:rPr>
            </w:pPr>
          </w:p>
          <w:p w:rsidR="00A63C23" w:rsidRPr="00444DFA" w:rsidRDefault="00A63C23" w:rsidP="00194568">
            <w:pPr>
              <w:jc w:val="both"/>
              <w:rPr>
                <w:iCs/>
                <w:lang w:val="en-US"/>
              </w:rPr>
            </w:pPr>
          </w:p>
          <w:p w:rsidR="00352B48" w:rsidRPr="00444DFA" w:rsidRDefault="00352B48" w:rsidP="006D425A">
            <w:pPr>
              <w:ind w:left="-57" w:right="-113"/>
              <w:rPr>
                <w:lang w:val="en-US"/>
              </w:rPr>
            </w:pPr>
          </w:p>
          <w:p w:rsidR="00853C44" w:rsidRPr="00444DFA" w:rsidRDefault="00853C44" w:rsidP="006D425A">
            <w:pPr>
              <w:ind w:left="-57" w:right="-113"/>
              <w:rPr>
                <w:sz w:val="22"/>
                <w:szCs w:val="22"/>
                <w:lang w:val="en-US"/>
              </w:rPr>
            </w:pPr>
          </w:p>
        </w:tc>
      </w:tr>
      <w:tr w:rsidR="00491ABF" w:rsidTr="00491A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BF" w:rsidRDefault="00491ABF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Научно-исследовательская база: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BF" w:rsidRDefault="001C43E2">
            <w:pPr>
              <w:rPr>
                <w:lang w:eastAsia="en-US"/>
              </w:rPr>
            </w:pPr>
            <w:r>
              <w:rPr>
                <w:lang w:eastAsia="en-US"/>
              </w:rPr>
              <w:t>Отделение космических энергосистем ГНЦ РФ-ФЭИ</w:t>
            </w:r>
          </w:p>
          <w:p w:rsidR="001C43E2" w:rsidRDefault="001C43E2">
            <w:pPr>
              <w:rPr>
                <w:lang w:eastAsia="en-US"/>
              </w:rPr>
            </w:pPr>
            <w:r>
              <w:rPr>
                <w:lang w:eastAsia="en-US"/>
              </w:rPr>
              <w:t>Институт ядерных реакторов и теплофизики ГНЦ РФ-ФЭИ</w:t>
            </w:r>
          </w:p>
          <w:p w:rsidR="001C43E2" w:rsidRDefault="001C43E2">
            <w:pPr>
              <w:rPr>
                <w:lang w:eastAsia="en-US"/>
              </w:rPr>
            </w:pPr>
            <w:r>
              <w:rPr>
                <w:lang w:eastAsia="en-US"/>
              </w:rPr>
              <w:t>ВНИИАЭС</w:t>
            </w:r>
          </w:p>
        </w:tc>
      </w:tr>
    </w:tbl>
    <w:p w:rsidR="00491ABF" w:rsidRDefault="00491ABF" w:rsidP="00491ABF">
      <w:pPr>
        <w:rPr>
          <w:sz w:val="28"/>
          <w:szCs w:val="28"/>
        </w:rPr>
      </w:pPr>
    </w:p>
    <w:p w:rsidR="00DA76D9" w:rsidRDefault="00DA76D9" w:rsidP="006D425A"/>
    <w:sectPr w:rsidR="00DA76D9" w:rsidSect="00491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3F" w:rsidRDefault="0006763F" w:rsidP="004A341A">
      <w:r>
        <w:separator/>
      </w:r>
    </w:p>
  </w:endnote>
  <w:endnote w:type="continuationSeparator" w:id="0">
    <w:p w:rsidR="0006763F" w:rsidRDefault="0006763F" w:rsidP="004A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3F" w:rsidRDefault="0006763F" w:rsidP="004A341A">
      <w:r>
        <w:separator/>
      </w:r>
    </w:p>
  </w:footnote>
  <w:footnote w:type="continuationSeparator" w:id="0">
    <w:p w:rsidR="0006763F" w:rsidRDefault="0006763F" w:rsidP="004A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24BF"/>
    <w:multiLevelType w:val="hybridMultilevel"/>
    <w:tmpl w:val="A784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F75"/>
    <w:multiLevelType w:val="hybridMultilevel"/>
    <w:tmpl w:val="5B9CD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BF"/>
    <w:rsid w:val="000664D7"/>
    <w:rsid w:val="0006763F"/>
    <w:rsid w:val="00075E5C"/>
    <w:rsid w:val="000D4B50"/>
    <w:rsid w:val="000F3CF5"/>
    <w:rsid w:val="00104E4A"/>
    <w:rsid w:val="00144196"/>
    <w:rsid w:val="001566B4"/>
    <w:rsid w:val="00175EC2"/>
    <w:rsid w:val="0018762F"/>
    <w:rsid w:val="00194568"/>
    <w:rsid w:val="001A1FC4"/>
    <w:rsid w:val="001A427F"/>
    <w:rsid w:val="001C2ABE"/>
    <w:rsid w:val="001C43E2"/>
    <w:rsid w:val="001D0F81"/>
    <w:rsid w:val="001E6118"/>
    <w:rsid w:val="00231696"/>
    <w:rsid w:val="00242DA2"/>
    <w:rsid w:val="002760FF"/>
    <w:rsid w:val="0028707D"/>
    <w:rsid w:val="002917E6"/>
    <w:rsid w:val="002A5C66"/>
    <w:rsid w:val="002C5AEE"/>
    <w:rsid w:val="002E2FB2"/>
    <w:rsid w:val="00352B48"/>
    <w:rsid w:val="003708DA"/>
    <w:rsid w:val="00386395"/>
    <w:rsid w:val="00396A8F"/>
    <w:rsid w:val="003A6ACC"/>
    <w:rsid w:val="003B6008"/>
    <w:rsid w:val="003D159F"/>
    <w:rsid w:val="003D4153"/>
    <w:rsid w:val="003D5FA5"/>
    <w:rsid w:val="003F25B7"/>
    <w:rsid w:val="00432452"/>
    <w:rsid w:val="0043580F"/>
    <w:rsid w:val="00436379"/>
    <w:rsid w:val="00444DFA"/>
    <w:rsid w:val="004474AD"/>
    <w:rsid w:val="00453495"/>
    <w:rsid w:val="00491ABF"/>
    <w:rsid w:val="004955AA"/>
    <w:rsid w:val="004A341A"/>
    <w:rsid w:val="004A79C1"/>
    <w:rsid w:val="004B5CF3"/>
    <w:rsid w:val="004D26A1"/>
    <w:rsid w:val="004E1958"/>
    <w:rsid w:val="00507A9B"/>
    <w:rsid w:val="0052455C"/>
    <w:rsid w:val="005436F6"/>
    <w:rsid w:val="00564971"/>
    <w:rsid w:val="00582CD3"/>
    <w:rsid w:val="005D0081"/>
    <w:rsid w:val="005F52D5"/>
    <w:rsid w:val="0062497A"/>
    <w:rsid w:val="00647F67"/>
    <w:rsid w:val="006D06AF"/>
    <w:rsid w:val="006D425A"/>
    <w:rsid w:val="0070461C"/>
    <w:rsid w:val="007219D9"/>
    <w:rsid w:val="00737DA5"/>
    <w:rsid w:val="007451B3"/>
    <w:rsid w:val="00757316"/>
    <w:rsid w:val="007C33D3"/>
    <w:rsid w:val="007C4A6F"/>
    <w:rsid w:val="008071E4"/>
    <w:rsid w:val="00816429"/>
    <w:rsid w:val="00820EDF"/>
    <w:rsid w:val="00833521"/>
    <w:rsid w:val="00836F68"/>
    <w:rsid w:val="00850FE8"/>
    <w:rsid w:val="00852D1F"/>
    <w:rsid w:val="00853C44"/>
    <w:rsid w:val="00862B44"/>
    <w:rsid w:val="00896D6F"/>
    <w:rsid w:val="008A2B4F"/>
    <w:rsid w:val="008B547B"/>
    <w:rsid w:val="00931376"/>
    <w:rsid w:val="00940A79"/>
    <w:rsid w:val="00943387"/>
    <w:rsid w:val="009752F5"/>
    <w:rsid w:val="00984133"/>
    <w:rsid w:val="009A673A"/>
    <w:rsid w:val="009B3B23"/>
    <w:rsid w:val="009C51A3"/>
    <w:rsid w:val="009D10BE"/>
    <w:rsid w:val="00A0372C"/>
    <w:rsid w:val="00A2238B"/>
    <w:rsid w:val="00A63C23"/>
    <w:rsid w:val="00A853A1"/>
    <w:rsid w:val="00AA2C01"/>
    <w:rsid w:val="00AB6981"/>
    <w:rsid w:val="00AC30D4"/>
    <w:rsid w:val="00B207DE"/>
    <w:rsid w:val="00B25F9E"/>
    <w:rsid w:val="00B869F6"/>
    <w:rsid w:val="00BB5845"/>
    <w:rsid w:val="00BF73BC"/>
    <w:rsid w:val="00C171C1"/>
    <w:rsid w:val="00C358FE"/>
    <w:rsid w:val="00C43D4A"/>
    <w:rsid w:val="00C4766D"/>
    <w:rsid w:val="00C5010B"/>
    <w:rsid w:val="00C628B8"/>
    <w:rsid w:val="00C62EAF"/>
    <w:rsid w:val="00C957DC"/>
    <w:rsid w:val="00CA6FB0"/>
    <w:rsid w:val="00CB5C90"/>
    <w:rsid w:val="00CE6E58"/>
    <w:rsid w:val="00D00AAC"/>
    <w:rsid w:val="00D57FBA"/>
    <w:rsid w:val="00D63399"/>
    <w:rsid w:val="00D74D5B"/>
    <w:rsid w:val="00DA76D9"/>
    <w:rsid w:val="00DB0122"/>
    <w:rsid w:val="00DD205C"/>
    <w:rsid w:val="00DD7931"/>
    <w:rsid w:val="00E25764"/>
    <w:rsid w:val="00F22163"/>
    <w:rsid w:val="00F2286E"/>
    <w:rsid w:val="00F57811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91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3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3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628B8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C628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default">
    <w:name w:val="text_default"/>
    <w:basedOn w:val="a0"/>
    <w:rsid w:val="009D10BE"/>
  </w:style>
  <w:style w:type="paragraph" w:customStyle="1" w:styleId="1">
    <w:name w:val="Знак Знак1 Знак"/>
    <w:basedOn w:val="a"/>
    <w:rsid w:val="009841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91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3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3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628B8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C628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default">
    <w:name w:val="text_default"/>
    <w:basedOn w:val="a0"/>
    <w:rsid w:val="009D10BE"/>
  </w:style>
  <w:style w:type="paragraph" w:customStyle="1" w:styleId="1">
    <w:name w:val="Знак Знак1 Знак"/>
    <w:basedOn w:val="a"/>
    <w:rsid w:val="009841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818FC0E7</Template>
  <TotalTime>0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Ник. Павлова</dc:creator>
  <cp:lastModifiedBy>Ирина Ник. Павлова</cp:lastModifiedBy>
  <cp:revision>2</cp:revision>
  <dcterms:created xsi:type="dcterms:W3CDTF">2015-09-16T09:11:00Z</dcterms:created>
  <dcterms:modified xsi:type="dcterms:W3CDTF">2015-09-16T09:11:00Z</dcterms:modified>
</cp:coreProperties>
</file>